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6"/>
        <w:ind w:left="0" w:right="965" w:firstLine="0"/>
        <w:jc w:val="right"/>
        <w:rPr>
          <w:rFonts w:ascii="Futura Bold"/>
          <w:b/>
          <w:sz w:val="18"/>
        </w:rPr>
      </w:pPr>
      <w:r>
        <w:rPr>
          <w:rFonts w:ascii="Futura Bold"/>
          <w:b/>
          <w:color w:val="FFFFFF"/>
          <w:spacing w:val="-2"/>
          <w:sz w:val="18"/>
        </w:rPr>
        <w:t>SEGUICI</w:t>
      </w:r>
    </w:p>
    <w:p>
      <w:pPr>
        <w:pStyle w:val="BodyText"/>
        <w:rPr>
          <w:rFonts w:ascii="Futura Bold"/>
          <w:b/>
          <w:sz w:val="20"/>
        </w:rPr>
      </w:pPr>
    </w:p>
    <w:p>
      <w:pPr>
        <w:pStyle w:val="BodyText"/>
        <w:rPr>
          <w:rFonts w:ascii="Futura Bold"/>
          <w:b/>
          <w:sz w:val="20"/>
        </w:rPr>
      </w:pPr>
    </w:p>
    <w:p>
      <w:pPr>
        <w:pStyle w:val="BodyText"/>
        <w:rPr>
          <w:rFonts w:ascii="Futura Bold"/>
          <w:b/>
          <w:sz w:val="20"/>
        </w:rPr>
      </w:pPr>
    </w:p>
    <w:p>
      <w:pPr>
        <w:pStyle w:val="BodyText"/>
        <w:spacing w:before="194"/>
        <w:rPr>
          <w:rFonts w:ascii="Futura Bold"/>
          <w:b/>
          <w:sz w:val="20"/>
        </w:rPr>
      </w:pPr>
      <w:r>
        <w:rPr/>
        <mc:AlternateContent>
          <mc:Choice Requires="wps">
            <w:drawing>
              <wp:anchor distT="0" distB="0" distL="0" distR="0" allowOverlap="1" layoutInCell="1" locked="0" behindDoc="1" simplePos="0" relativeHeight="487587840">
                <wp:simplePos x="0" y="0"/>
                <wp:positionH relativeFrom="page">
                  <wp:posOffset>960424</wp:posOffset>
                </wp:positionH>
                <wp:positionV relativeFrom="paragraph">
                  <wp:posOffset>307263</wp:posOffset>
                </wp:positionV>
                <wp:extent cx="5546090" cy="672465"/>
                <wp:effectExtent l="0" t="0" r="0" b="0"/>
                <wp:wrapTopAndBottom/>
                <wp:docPr id="1" name="Textbox 1"/>
                <wp:cNvGraphicFramePr>
                  <a:graphicFrameLocks/>
                </wp:cNvGraphicFramePr>
                <a:graphic>
                  <a:graphicData uri="http://schemas.microsoft.com/office/word/2010/wordprocessingShape">
                    <wps:wsp>
                      <wps:cNvPr id="1" name="Textbox 1"/>
                      <wps:cNvSpPr txBox="1"/>
                      <wps:spPr>
                        <a:xfrm>
                          <a:off x="0" y="0"/>
                          <a:ext cx="5546090" cy="672465"/>
                        </a:xfrm>
                        <a:prstGeom prst="rect">
                          <a:avLst/>
                        </a:prstGeom>
                        <a:solidFill>
                          <a:srgbClr val="000000">
                            <a:alpha val="75000"/>
                          </a:srgbClr>
                        </a:solidFill>
                      </wps:spPr>
                      <wps:txbx>
                        <w:txbxContent>
                          <w:p>
                            <w:pPr>
                              <w:spacing w:line="567" w:lineRule="exact" w:before="0"/>
                              <w:ind w:left="0" w:right="114" w:firstLine="0"/>
                              <w:jc w:val="center"/>
                              <w:rPr>
                                <w:rFonts w:ascii="Georgia"/>
                                <w:i/>
                                <w:color w:val="000000"/>
                                <w:sz w:val="54"/>
                              </w:rPr>
                            </w:pPr>
                            <w:r>
                              <w:rPr>
                                <w:rFonts w:ascii="Georgia"/>
                                <w:i/>
                                <w:color w:val="FFFFFF"/>
                                <w:sz w:val="54"/>
                              </w:rPr>
                              <w:t>TOUR</w:t>
                            </w:r>
                            <w:r>
                              <w:rPr>
                                <w:rFonts w:ascii="Georgia"/>
                                <w:i/>
                                <w:color w:val="FFFFFF"/>
                                <w:spacing w:val="-7"/>
                                <w:sz w:val="54"/>
                              </w:rPr>
                              <w:t> </w:t>
                            </w:r>
                            <w:r>
                              <w:rPr>
                                <w:rFonts w:ascii="Georgia"/>
                                <w:i/>
                                <w:color w:val="FFFFFF"/>
                                <w:sz w:val="54"/>
                              </w:rPr>
                              <w:t>PORTOGALLO</w:t>
                            </w:r>
                            <w:r>
                              <w:rPr>
                                <w:rFonts w:ascii="Georgia"/>
                                <w:i/>
                                <w:color w:val="FFFFFF"/>
                                <w:spacing w:val="-5"/>
                                <w:sz w:val="54"/>
                              </w:rPr>
                              <w:t> </w:t>
                            </w:r>
                            <w:r>
                              <w:rPr>
                                <w:rFonts w:ascii="Georgia"/>
                                <w:i/>
                                <w:color w:val="FFFFFF"/>
                                <w:spacing w:val="-2"/>
                                <w:sz w:val="54"/>
                              </w:rPr>
                              <w:t>AUTENTICO</w:t>
                            </w:r>
                          </w:p>
                          <w:p>
                            <w:pPr>
                              <w:spacing w:before="66"/>
                              <w:ind w:left="4" w:right="114" w:firstLine="0"/>
                              <w:jc w:val="center"/>
                              <w:rPr>
                                <w:rFonts w:ascii="Georgia"/>
                                <w:i/>
                                <w:color w:val="000000"/>
                                <w:sz w:val="30"/>
                              </w:rPr>
                            </w:pPr>
                            <w:r>
                              <w:rPr>
                                <w:rFonts w:ascii="Georgia"/>
                                <w:i/>
                                <w:color w:val="FFFFFF"/>
                                <w:sz w:val="30"/>
                              </w:rPr>
                              <w:t>SPECIALE</w:t>
                            </w:r>
                            <w:r>
                              <w:rPr>
                                <w:rFonts w:ascii="Georgia"/>
                                <w:i/>
                                <w:color w:val="FFFFFF"/>
                                <w:spacing w:val="-8"/>
                                <w:sz w:val="30"/>
                              </w:rPr>
                              <w:t> </w:t>
                            </w:r>
                            <w:r>
                              <w:rPr>
                                <w:rFonts w:ascii="Georgia"/>
                                <w:i/>
                                <w:color w:val="FFFFFF"/>
                                <w:spacing w:val="-2"/>
                                <w:sz w:val="30"/>
                              </w:rPr>
                              <w:t>EPIFANIA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5.624001pt;margin-top:24.194pt;width:436.7pt;height:52.95pt;mso-position-horizontal-relative:page;mso-position-vertical-relative:paragraph;z-index:-15728640;mso-wrap-distance-left:0;mso-wrap-distance-right:0" type="#_x0000_t202" id="docshape1" filled="true" fillcolor="#000000" stroked="false">
                <v:textbox inset="0,0,0,0">
                  <w:txbxContent>
                    <w:p>
                      <w:pPr>
                        <w:spacing w:line="567" w:lineRule="exact" w:before="0"/>
                        <w:ind w:left="0" w:right="114" w:firstLine="0"/>
                        <w:jc w:val="center"/>
                        <w:rPr>
                          <w:rFonts w:ascii="Georgia"/>
                          <w:i/>
                          <w:color w:val="000000"/>
                          <w:sz w:val="54"/>
                        </w:rPr>
                      </w:pPr>
                      <w:r>
                        <w:rPr>
                          <w:rFonts w:ascii="Georgia"/>
                          <w:i/>
                          <w:color w:val="FFFFFF"/>
                          <w:sz w:val="54"/>
                        </w:rPr>
                        <w:t>TOUR</w:t>
                      </w:r>
                      <w:r>
                        <w:rPr>
                          <w:rFonts w:ascii="Georgia"/>
                          <w:i/>
                          <w:color w:val="FFFFFF"/>
                          <w:spacing w:val="-7"/>
                          <w:sz w:val="54"/>
                        </w:rPr>
                        <w:t> </w:t>
                      </w:r>
                      <w:r>
                        <w:rPr>
                          <w:rFonts w:ascii="Georgia"/>
                          <w:i/>
                          <w:color w:val="FFFFFF"/>
                          <w:sz w:val="54"/>
                        </w:rPr>
                        <w:t>PORTOGALLO</w:t>
                      </w:r>
                      <w:r>
                        <w:rPr>
                          <w:rFonts w:ascii="Georgia"/>
                          <w:i/>
                          <w:color w:val="FFFFFF"/>
                          <w:spacing w:val="-5"/>
                          <w:sz w:val="54"/>
                        </w:rPr>
                        <w:t> </w:t>
                      </w:r>
                      <w:r>
                        <w:rPr>
                          <w:rFonts w:ascii="Georgia"/>
                          <w:i/>
                          <w:color w:val="FFFFFF"/>
                          <w:spacing w:val="-2"/>
                          <w:sz w:val="54"/>
                        </w:rPr>
                        <w:t>AUTENTICO</w:t>
                      </w:r>
                    </w:p>
                    <w:p>
                      <w:pPr>
                        <w:spacing w:before="66"/>
                        <w:ind w:left="4" w:right="114" w:firstLine="0"/>
                        <w:jc w:val="center"/>
                        <w:rPr>
                          <w:rFonts w:ascii="Georgia"/>
                          <w:i/>
                          <w:color w:val="000000"/>
                          <w:sz w:val="30"/>
                        </w:rPr>
                      </w:pPr>
                      <w:r>
                        <w:rPr>
                          <w:rFonts w:ascii="Georgia"/>
                          <w:i/>
                          <w:color w:val="FFFFFF"/>
                          <w:sz w:val="30"/>
                        </w:rPr>
                        <w:t>SPECIALE</w:t>
                      </w:r>
                      <w:r>
                        <w:rPr>
                          <w:rFonts w:ascii="Georgia"/>
                          <w:i/>
                          <w:color w:val="FFFFFF"/>
                          <w:spacing w:val="-8"/>
                          <w:sz w:val="30"/>
                        </w:rPr>
                        <w:t> </w:t>
                      </w:r>
                      <w:r>
                        <w:rPr>
                          <w:rFonts w:ascii="Georgia"/>
                          <w:i/>
                          <w:color w:val="FFFFFF"/>
                          <w:spacing w:val="-2"/>
                          <w:sz w:val="30"/>
                        </w:rPr>
                        <w:t>EPIFANIA</w:t>
                      </w:r>
                    </w:p>
                  </w:txbxContent>
                </v:textbox>
                <v:fill opacity="49152f" type="solid"/>
                <w10:wrap type="topAndBottom"/>
              </v:shape>
            </w:pict>
          </mc:Fallback>
        </mc:AlternateContent>
      </w: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spacing w:before="299"/>
        <w:rPr>
          <w:rFonts w:ascii="Futura Bold"/>
          <w:b/>
          <w:sz w:val="28"/>
        </w:rPr>
      </w:pPr>
    </w:p>
    <w:p>
      <w:pPr>
        <w:spacing w:line="349" w:lineRule="exact" w:before="0"/>
        <w:ind w:left="589" w:right="0" w:firstLine="0"/>
        <w:jc w:val="left"/>
        <w:rPr>
          <w:rFonts w:ascii="Futura PT "/>
          <w:b/>
          <w:sz w:val="28"/>
        </w:rPr>
      </w:pPr>
      <w:r>
        <w:rPr>
          <w:rFonts w:ascii="Futura PT "/>
          <w:b/>
          <w:color w:val="FFFFFF"/>
          <w:w w:val="90"/>
          <w:sz w:val="28"/>
        </w:rPr>
        <w:t>DAL</w:t>
      </w:r>
      <w:r>
        <w:rPr>
          <w:rFonts w:ascii="Futura PT "/>
          <w:b/>
          <w:color w:val="FFFFFF"/>
          <w:spacing w:val="7"/>
          <w:sz w:val="28"/>
        </w:rPr>
        <w:t> </w:t>
      </w:r>
      <w:r>
        <w:rPr>
          <w:rFonts w:ascii="Futura PT "/>
          <w:b/>
          <w:color w:val="FFFFFF"/>
          <w:w w:val="90"/>
          <w:sz w:val="28"/>
        </w:rPr>
        <w:t>3</w:t>
      </w:r>
      <w:r>
        <w:rPr>
          <w:rFonts w:ascii="Futura PT "/>
          <w:b/>
          <w:color w:val="FFFFFF"/>
          <w:spacing w:val="8"/>
          <w:sz w:val="28"/>
        </w:rPr>
        <w:t> </w:t>
      </w:r>
      <w:r>
        <w:rPr>
          <w:rFonts w:ascii="Futura PT "/>
          <w:b/>
          <w:color w:val="FFFFFF"/>
          <w:w w:val="90"/>
          <w:sz w:val="28"/>
        </w:rPr>
        <w:t>AL</w:t>
      </w:r>
      <w:r>
        <w:rPr>
          <w:rFonts w:ascii="Futura PT "/>
          <w:b/>
          <w:color w:val="FFFFFF"/>
          <w:spacing w:val="-4"/>
          <w:sz w:val="28"/>
        </w:rPr>
        <w:t> </w:t>
      </w:r>
      <w:r>
        <w:rPr>
          <w:rFonts w:ascii="Futura PT "/>
          <w:b/>
          <w:color w:val="FFFFFF"/>
          <w:w w:val="90"/>
          <w:sz w:val="28"/>
        </w:rPr>
        <w:t>10</w:t>
      </w:r>
      <w:r>
        <w:rPr>
          <w:rFonts w:ascii="Futura PT "/>
          <w:b/>
          <w:color w:val="FFFFFF"/>
          <w:spacing w:val="8"/>
          <w:sz w:val="28"/>
        </w:rPr>
        <w:t> </w:t>
      </w:r>
      <w:r>
        <w:rPr>
          <w:rFonts w:ascii="Futura PT "/>
          <w:b/>
          <w:color w:val="FFFFFF"/>
          <w:w w:val="90"/>
          <w:sz w:val="28"/>
        </w:rPr>
        <w:t>GENNAIO</w:t>
      </w:r>
      <w:r>
        <w:rPr>
          <w:rFonts w:ascii="Futura PT "/>
          <w:b/>
          <w:color w:val="FFFFFF"/>
          <w:spacing w:val="8"/>
          <w:sz w:val="28"/>
        </w:rPr>
        <w:t> </w:t>
      </w:r>
      <w:r>
        <w:rPr>
          <w:rFonts w:ascii="Futura PT "/>
          <w:b/>
          <w:color w:val="FFFFFF"/>
          <w:spacing w:val="-4"/>
          <w:w w:val="90"/>
          <w:sz w:val="28"/>
        </w:rPr>
        <w:t>2025</w:t>
      </w:r>
    </w:p>
    <w:p>
      <w:pPr>
        <w:spacing w:line="349" w:lineRule="exact" w:before="0"/>
        <w:ind w:left="589" w:right="0" w:firstLine="0"/>
        <w:jc w:val="left"/>
        <w:rPr>
          <w:rFonts w:ascii="Futura PT "/>
          <w:b/>
          <w:sz w:val="28"/>
        </w:rPr>
      </w:pPr>
      <w:r>
        <w:rPr>
          <w:rFonts w:ascii="Futura PT "/>
          <w:b/>
          <w:color w:val="FFFFFF"/>
          <w:spacing w:val="-16"/>
          <w:sz w:val="28"/>
        </w:rPr>
        <w:t>8</w:t>
      </w:r>
      <w:r>
        <w:rPr>
          <w:rFonts w:ascii="Futura PT "/>
          <w:b/>
          <w:color w:val="FFFFFF"/>
          <w:spacing w:val="1"/>
          <w:sz w:val="28"/>
        </w:rPr>
        <w:t> </w:t>
      </w:r>
      <w:r>
        <w:rPr>
          <w:rFonts w:ascii="Futura PT "/>
          <w:b/>
          <w:color w:val="FFFFFF"/>
          <w:spacing w:val="-16"/>
          <w:sz w:val="28"/>
        </w:rPr>
        <w:t>GIORNI</w:t>
      </w:r>
      <w:r>
        <w:rPr>
          <w:rFonts w:ascii="Futura PT "/>
          <w:b/>
          <w:color w:val="FFFFFF"/>
          <w:spacing w:val="1"/>
          <w:sz w:val="28"/>
        </w:rPr>
        <w:t> </w:t>
      </w:r>
      <w:r>
        <w:rPr>
          <w:rFonts w:ascii="Futura PT "/>
          <w:b/>
          <w:color w:val="FFFFFF"/>
          <w:spacing w:val="-16"/>
          <w:sz w:val="28"/>
        </w:rPr>
        <w:t>|</w:t>
      </w:r>
      <w:r>
        <w:rPr>
          <w:rFonts w:ascii="Futura PT "/>
          <w:b/>
          <w:color w:val="FFFFFF"/>
          <w:spacing w:val="1"/>
          <w:sz w:val="28"/>
        </w:rPr>
        <w:t> </w:t>
      </w:r>
      <w:r>
        <w:rPr>
          <w:rFonts w:ascii="Futura PT "/>
          <w:b/>
          <w:color w:val="FFFFFF"/>
          <w:spacing w:val="-16"/>
          <w:sz w:val="28"/>
        </w:rPr>
        <w:t>7</w:t>
      </w:r>
      <w:r>
        <w:rPr>
          <w:rFonts w:ascii="Futura PT "/>
          <w:b/>
          <w:color w:val="FFFFFF"/>
          <w:spacing w:val="1"/>
          <w:sz w:val="28"/>
        </w:rPr>
        <w:t> </w:t>
      </w:r>
      <w:r>
        <w:rPr>
          <w:rFonts w:ascii="Futura PT "/>
          <w:b/>
          <w:color w:val="FFFFFF"/>
          <w:spacing w:val="-16"/>
          <w:sz w:val="28"/>
        </w:rPr>
        <w:t>NOTTI</w:t>
      </w:r>
    </w:p>
    <w:p>
      <w:pPr>
        <w:pStyle w:val="BodyText"/>
        <w:spacing w:before="25"/>
        <w:rPr>
          <w:rFonts w:ascii="Futura PT "/>
          <w:b/>
          <w:sz w:val="28"/>
        </w:rPr>
      </w:pPr>
    </w:p>
    <w:p>
      <w:pPr>
        <w:spacing w:before="1"/>
        <w:ind w:left="589" w:right="0" w:firstLine="0"/>
        <w:jc w:val="left"/>
        <w:rPr>
          <w:rFonts w:ascii="Futura PT " w:hAnsi="Futura PT "/>
          <w:b/>
          <w:sz w:val="40"/>
        </w:rPr>
      </w:pPr>
      <w:r>
        <w:rPr>
          <w:rFonts w:ascii="Futura PT " w:hAnsi="Futura PT "/>
          <w:b/>
          <w:color w:val="FFFFFF"/>
          <w:w w:val="85"/>
          <w:sz w:val="38"/>
        </w:rPr>
        <w:t>€</w:t>
      </w:r>
      <w:r>
        <w:rPr>
          <w:rFonts w:ascii="Futura PT " w:hAnsi="Futura PT "/>
          <w:b/>
          <w:color w:val="FFFFFF"/>
          <w:spacing w:val="-1"/>
          <w:sz w:val="38"/>
        </w:rPr>
        <w:t> </w:t>
      </w:r>
      <w:r>
        <w:rPr>
          <w:rFonts w:ascii="Futura PT " w:hAnsi="Futura PT "/>
          <w:b/>
          <w:color w:val="FFFFFF"/>
          <w:w w:val="85"/>
          <w:sz w:val="70"/>
        </w:rPr>
        <w:t>1069</w:t>
      </w:r>
      <w:r>
        <w:rPr>
          <w:rFonts w:ascii="Futura PT " w:hAnsi="Futura PT "/>
          <w:b/>
          <w:color w:val="FFFFFF"/>
          <w:spacing w:val="-24"/>
          <w:sz w:val="70"/>
        </w:rPr>
        <w:t> </w:t>
      </w:r>
      <w:r>
        <w:rPr>
          <w:rFonts w:ascii="Futura PT " w:hAnsi="Futura PT "/>
          <w:b/>
          <w:color w:val="FFFFFF"/>
          <w:spacing w:val="-5"/>
          <w:w w:val="85"/>
          <w:sz w:val="40"/>
        </w:rPr>
        <w:t>p.p</w:t>
      </w:r>
    </w:p>
    <w:p>
      <w:pPr>
        <w:pStyle w:val="BodyText"/>
        <w:spacing w:before="122"/>
        <w:ind w:left="638"/>
        <w:rPr>
          <w:rFonts w:ascii="Futura PT Medium"/>
        </w:rPr>
      </w:pPr>
      <w:r>
        <w:rPr>
          <w:rFonts w:ascii="Futura PT Medium"/>
          <w:color w:val="FFFFFF"/>
        </w:rPr>
        <w:t>Prezzi</w:t>
      </w:r>
      <w:r>
        <w:rPr>
          <w:rFonts w:ascii="Futura PT Medium"/>
          <w:color w:val="FFFFFF"/>
          <w:spacing w:val="36"/>
        </w:rPr>
        <w:t> </w:t>
      </w:r>
      <w:r>
        <w:rPr>
          <w:rFonts w:ascii="Futura PT Medium"/>
          <w:color w:val="FFFFFF"/>
        </w:rPr>
        <w:t>per</w:t>
      </w:r>
      <w:r>
        <w:rPr>
          <w:rFonts w:ascii="Futura PT Medium"/>
          <w:color w:val="FFFFFF"/>
          <w:spacing w:val="36"/>
        </w:rPr>
        <w:t> </w:t>
      </w:r>
      <w:r>
        <w:rPr>
          <w:rFonts w:ascii="Futura PT Medium"/>
          <w:color w:val="FFFFFF"/>
        </w:rPr>
        <w:t>persona</w:t>
      </w:r>
      <w:r>
        <w:rPr>
          <w:rFonts w:ascii="Futura PT Medium"/>
          <w:color w:val="FFFFFF"/>
          <w:spacing w:val="36"/>
        </w:rPr>
        <w:t> </w:t>
      </w:r>
      <w:r>
        <w:rPr>
          <w:rFonts w:ascii="Futura PT Medium"/>
          <w:color w:val="FFFFFF"/>
        </w:rPr>
        <w:t>base</w:t>
      </w:r>
      <w:r>
        <w:rPr>
          <w:rFonts w:ascii="Futura PT Medium"/>
          <w:color w:val="FFFFFF"/>
          <w:spacing w:val="36"/>
        </w:rPr>
        <w:t> </w:t>
      </w:r>
      <w:r>
        <w:rPr>
          <w:rFonts w:ascii="Futura PT Medium"/>
          <w:color w:val="FFFFFF"/>
          <w:spacing w:val="-2"/>
        </w:rPr>
        <w:t>doppia</w:t>
      </w:r>
    </w:p>
    <w:p>
      <w:pPr>
        <w:pStyle w:val="BodyText"/>
        <w:spacing w:before="64"/>
        <w:ind w:left="638"/>
        <w:rPr>
          <w:rFonts w:ascii="Futura PT Medium" w:hAnsi="Futura PT Medium"/>
        </w:rPr>
      </w:pPr>
      <w:r>
        <w:rPr>
          <w:rFonts w:ascii="Futura PT Medium" w:hAnsi="Futura PT Medium"/>
          <w:color w:val="FFFFFF"/>
          <w:w w:val="105"/>
        </w:rPr>
        <w:t>Supplemento</w:t>
      </w:r>
      <w:r>
        <w:rPr>
          <w:rFonts w:ascii="Futura PT Medium" w:hAnsi="Futura PT Medium"/>
          <w:color w:val="FFFFFF"/>
          <w:spacing w:val="17"/>
          <w:w w:val="105"/>
        </w:rPr>
        <w:t> </w:t>
      </w:r>
      <w:r>
        <w:rPr>
          <w:rFonts w:ascii="Futura PT Medium" w:hAnsi="Futura PT Medium"/>
          <w:color w:val="FFFFFF"/>
          <w:w w:val="105"/>
        </w:rPr>
        <w:t>Singola</w:t>
      </w:r>
      <w:r>
        <w:rPr>
          <w:rFonts w:ascii="Futura PT Medium" w:hAnsi="Futura PT Medium"/>
          <w:color w:val="FFFFFF"/>
          <w:spacing w:val="18"/>
          <w:w w:val="105"/>
        </w:rPr>
        <w:t> </w:t>
      </w:r>
      <w:r>
        <w:rPr>
          <w:rFonts w:ascii="Futura PT Medium" w:hAnsi="Futura PT Medium"/>
          <w:color w:val="FFFFFF"/>
          <w:w w:val="105"/>
        </w:rPr>
        <w:t>378</w:t>
      </w:r>
      <w:r>
        <w:rPr>
          <w:rFonts w:ascii="Futura PT Medium" w:hAnsi="Futura PT Medium"/>
          <w:color w:val="FFFFFF"/>
          <w:spacing w:val="18"/>
          <w:w w:val="105"/>
        </w:rPr>
        <w:t> </w:t>
      </w:r>
      <w:r>
        <w:rPr>
          <w:rFonts w:ascii="Futura PT Medium" w:hAnsi="Futura PT Medium"/>
          <w:color w:val="FFFFFF"/>
          <w:w w:val="105"/>
        </w:rPr>
        <w:t>€</w:t>
      </w:r>
      <w:r>
        <w:rPr>
          <w:rFonts w:ascii="Futura PT Medium" w:hAnsi="Futura PT Medium"/>
          <w:color w:val="FFFFFF"/>
          <w:spacing w:val="18"/>
          <w:w w:val="105"/>
        </w:rPr>
        <w:t> </w:t>
      </w:r>
      <w:r>
        <w:rPr>
          <w:rFonts w:ascii="Futura PT Medium" w:hAnsi="Futura PT Medium"/>
          <w:color w:val="FFFFFF"/>
          <w:w w:val="105"/>
        </w:rPr>
        <w:t>|</w:t>
      </w:r>
      <w:r>
        <w:rPr>
          <w:rFonts w:ascii="Futura PT Medium" w:hAnsi="Futura PT Medium"/>
          <w:color w:val="FFFFFF"/>
          <w:spacing w:val="18"/>
          <w:w w:val="105"/>
        </w:rPr>
        <w:t> </w:t>
      </w:r>
      <w:r>
        <w:rPr>
          <w:rFonts w:ascii="Futura PT Medium" w:hAnsi="Futura PT Medium"/>
          <w:color w:val="FFFFFF"/>
          <w:w w:val="105"/>
        </w:rPr>
        <w:t>Riduzione</w:t>
      </w:r>
      <w:r>
        <w:rPr>
          <w:rFonts w:ascii="Futura PT Medium" w:hAnsi="Futura PT Medium"/>
          <w:color w:val="FFFFFF"/>
          <w:spacing w:val="18"/>
          <w:w w:val="105"/>
        </w:rPr>
        <w:t> </w:t>
      </w:r>
      <w:r>
        <w:rPr>
          <w:rFonts w:ascii="Futura PT Medium" w:hAnsi="Futura PT Medium"/>
          <w:color w:val="FFFFFF"/>
          <w:w w:val="105"/>
        </w:rPr>
        <w:t>Child</w:t>
      </w:r>
      <w:r>
        <w:rPr>
          <w:rFonts w:ascii="Futura PT Medium" w:hAnsi="Futura PT Medium"/>
          <w:color w:val="FFFFFF"/>
          <w:spacing w:val="18"/>
          <w:w w:val="105"/>
        </w:rPr>
        <w:t> </w:t>
      </w:r>
      <w:r>
        <w:rPr>
          <w:rFonts w:ascii="Futura PT Medium" w:hAnsi="Futura PT Medium"/>
          <w:color w:val="FFFFFF"/>
          <w:w w:val="105"/>
        </w:rPr>
        <w:t>150</w:t>
      </w:r>
      <w:r>
        <w:rPr>
          <w:rFonts w:ascii="Futura PT Medium" w:hAnsi="Futura PT Medium"/>
          <w:color w:val="FFFFFF"/>
          <w:spacing w:val="17"/>
          <w:w w:val="105"/>
        </w:rPr>
        <w:t> </w:t>
      </w:r>
      <w:r>
        <w:rPr>
          <w:rFonts w:ascii="Futura PT Medium" w:hAnsi="Futura PT Medium"/>
          <w:color w:val="FFFFFF"/>
          <w:w w:val="105"/>
        </w:rPr>
        <w:t>€</w:t>
      </w:r>
      <w:r>
        <w:rPr>
          <w:rFonts w:ascii="Futura PT Medium" w:hAnsi="Futura PT Medium"/>
          <w:color w:val="FFFFFF"/>
          <w:spacing w:val="18"/>
          <w:w w:val="105"/>
        </w:rPr>
        <w:t> </w:t>
      </w:r>
      <w:r>
        <w:rPr>
          <w:rFonts w:ascii="Futura PT Medium" w:hAnsi="Futura PT Medium"/>
          <w:color w:val="FFFFFF"/>
          <w:w w:val="105"/>
        </w:rPr>
        <w:t>|</w:t>
      </w:r>
      <w:r>
        <w:rPr>
          <w:rFonts w:ascii="Futura PT Medium" w:hAnsi="Futura PT Medium"/>
          <w:color w:val="FFFFFF"/>
          <w:spacing w:val="18"/>
          <w:w w:val="105"/>
        </w:rPr>
        <w:t> </w:t>
      </w:r>
      <w:r>
        <w:rPr>
          <w:rFonts w:ascii="Futura PT Medium" w:hAnsi="Futura PT Medium"/>
          <w:color w:val="FFFFFF"/>
          <w:w w:val="105"/>
        </w:rPr>
        <w:t>Riduzione</w:t>
      </w:r>
      <w:r>
        <w:rPr>
          <w:rFonts w:ascii="Futura PT Medium" w:hAnsi="Futura PT Medium"/>
          <w:color w:val="FFFFFF"/>
          <w:spacing w:val="18"/>
          <w:w w:val="105"/>
        </w:rPr>
        <w:t> </w:t>
      </w:r>
      <w:r>
        <w:rPr>
          <w:rFonts w:ascii="Futura PT Medium" w:hAnsi="Futura PT Medium"/>
          <w:color w:val="FFFFFF"/>
          <w:w w:val="105"/>
        </w:rPr>
        <w:t>3°</w:t>
      </w:r>
      <w:r>
        <w:rPr>
          <w:rFonts w:ascii="Futura PT Medium" w:hAnsi="Futura PT Medium"/>
          <w:color w:val="FFFFFF"/>
          <w:spacing w:val="18"/>
          <w:w w:val="105"/>
        </w:rPr>
        <w:t> </w:t>
      </w:r>
      <w:r>
        <w:rPr>
          <w:rFonts w:ascii="Futura PT Medium" w:hAnsi="Futura PT Medium"/>
          <w:color w:val="FFFFFF"/>
          <w:w w:val="105"/>
        </w:rPr>
        <w:t>letto</w:t>
      </w:r>
      <w:r>
        <w:rPr>
          <w:rFonts w:ascii="Futura PT Medium" w:hAnsi="Futura PT Medium"/>
          <w:color w:val="FFFFFF"/>
          <w:spacing w:val="68"/>
          <w:w w:val="105"/>
        </w:rPr>
        <w:t> </w:t>
      </w:r>
      <w:r>
        <w:rPr>
          <w:rFonts w:ascii="Futura PT Medium" w:hAnsi="Futura PT Medium"/>
          <w:color w:val="FFFFFF"/>
          <w:w w:val="105"/>
        </w:rPr>
        <w:t>20</w:t>
      </w:r>
      <w:r>
        <w:rPr>
          <w:rFonts w:ascii="Futura PT Medium" w:hAnsi="Futura PT Medium"/>
          <w:color w:val="FFFFFF"/>
          <w:spacing w:val="17"/>
          <w:w w:val="105"/>
        </w:rPr>
        <w:t> </w:t>
      </w:r>
      <w:r>
        <w:rPr>
          <w:rFonts w:ascii="Futura PT Medium" w:hAnsi="Futura PT Medium"/>
          <w:color w:val="FFFFFF"/>
          <w:spacing w:val="-10"/>
          <w:w w:val="105"/>
        </w:rPr>
        <w:t>€</w:t>
      </w:r>
    </w:p>
    <w:p>
      <w:pPr>
        <w:pStyle w:val="BodyText"/>
        <w:spacing w:before="142"/>
        <w:rPr>
          <w:rFonts w:ascii="Futura PT Medium"/>
          <w:sz w:val="20"/>
        </w:rPr>
      </w:pPr>
    </w:p>
    <w:p>
      <w:pPr>
        <w:spacing w:after="0"/>
        <w:rPr>
          <w:rFonts w:ascii="Futura PT Medium"/>
          <w:sz w:val="20"/>
        </w:rPr>
        <w:sectPr>
          <w:type w:val="continuous"/>
          <w:pgSz w:w="11910" w:h="16840"/>
          <w:pgMar w:top="320" w:bottom="280" w:left="0" w:right="0"/>
        </w:sectPr>
      </w:pPr>
    </w:p>
    <w:p>
      <w:pPr>
        <w:spacing w:line="174" w:lineRule="exact" w:before="94"/>
        <w:ind w:left="613" w:right="0" w:firstLine="0"/>
        <w:jc w:val="left"/>
        <w:rPr>
          <w:rFonts w:ascii="Futura PT Medium"/>
          <w:sz w:val="14"/>
        </w:rPr>
      </w:pPr>
      <w:r>
        <w:rPr>
          <w:rFonts w:ascii="Futura PT Medium"/>
          <w:color w:val="FFFFFF"/>
          <w:sz w:val="14"/>
        </w:rPr>
        <w:t>LA</w:t>
      </w:r>
      <w:r>
        <w:rPr>
          <w:rFonts w:ascii="Futura PT Medium"/>
          <w:color w:val="FFFFFF"/>
          <w:spacing w:val="-8"/>
          <w:sz w:val="14"/>
        </w:rPr>
        <w:t> </w:t>
      </w:r>
      <w:r>
        <w:rPr>
          <w:rFonts w:ascii="Futura PT Medium"/>
          <w:color w:val="FFFFFF"/>
          <w:sz w:val="14"/>
        </w:rPr>
        <w:t>QUOTA</w:t>
      </w:r>
      <w:r>
        <w:rPr>
          <w:rFonts w:ascii="Futura PT Medium"/>
          <w:color w:val="FFFFFF"/>
          <w:spacing w:val="-8"/>
          <w:sz w:val="14"/>
        </w:rPr>
        <w:t> </w:t>
      </w:r>
      <w:r>
        <w:rPr>
          <w:rFonts w:ascii="Futura PT Medium"/>
          <w:color w:val="FFFFFF"/>
          <w:spacing w:val="-2"/>
          <w:sz w:val="14"/>
        </w:rPr>
        <w:t>COMPRENDE</w:t>
      </w:r>
    </w:p>
    <w:p>
      <w:pPr>
        <w:pStyle w:val="ListParagraph"/>
        <w:numPr>
          <w:ilvl w:val="0"/>
          <w:numId w:val="1"/>
        </w:numPr>
        <w:tabs>
          <w:tab w:pos="973" w:val="left" w:leader="none"/>
        </w:tabs>
        <w:spacing w:line="168" w:lineRule="exact" w:before="0" w:after="0"/>
        <w:ind w:left="973" w:right="0" w:hanging="360"/>
        <w:jc w:val="left"/>
        <w:rPr>
          <w:sz w:val="14"/>
        </w:rPr>
      </w:pPr>
      <w:r>
        <w:rPr>
          <w:color w:val="FFFFFF"/>
          <w:sz w:val="14"/>
        </w:rPr>
        <w:t>Volo</w:t>
      </w:r>
      <w:r>
        <w:rPr>
          <w:color w:val="FFFFFF"/>
          <w:spacing w:val="-7"/>
          <w:sz w:val="14"/>
        </w:rPr>
        <w:t> </w:t>
      </w:r>
      <w:r>
        <w:rPr>
          <w:color w:val="FFFFFF"/>
          <w:sz w:val="14"/>
        </w:rPr>
        <w:t>aereo</w:t>
      </w:r>
      <w:r>
        <w:rPr>
          <w:color w:val="FFFFFF"/>
          <w:spacing w:val="-7"/>
          <w:sz w:val="14"/>
        </w:rPr>
        <w:t> </w:t>
      </w:r>
      <w:r>
        <w:rPr>
          <w:color w:val="FFFFFF"/>
          <w:sz w:val="14"/>
        </w:rPr>
        <w:t>da</w:t>
      </w:r>
      <w:r>
        <w:rPr>
          <w:color w:val="FFFFFF"/>
          <w:spacing w:val="-7"/>
          <w:sz w:val="14"/>
        </w:rPr>
        <w:t> </w:t>
      </w:r>
      <w:r>
        <w:rPr>
          <w:color w:val="FFFFFF"/>
          <w:sz w:val="14"/>
        </w:rPr>
        <w:t>Milano</w:t>
      </w:r>
      <w:r>
        <w:rPr>
          <w:color w:val="FFFFFF"/>
          <w:spacing w:val="-7"/>
          <w:sz w:val="14"/>
        </w:rPr>
        <w:t> </w:t>
      </w:r>
      <w:r>
        <w:rPr>
          <w:color w:val="FFFFFF"/>
          <w:sz w:val="14"/>
        </w:rPr>
        <w:t>o</w:t>
      </w:r>
      <w:r>
        <w:rPr>
          <w:color w:val="FFFFFF"/>
          <w:spacing w:val="-7"/>
          <w:sz w:val="14"/>
        </w:rPr>
        <w:t> </w:t>
      </w:r>
      <w:r>
        <w:rPr>
          <w:color w:val="FFFFFF"/>
          <w:sz w:val="14"/>
        </w:rPr>
        <w:t>Roma</w:t>
      </w:r>
      <w:r>
        <w:rPr>
          <w:color w:val="FFFFFF"/>
          <w:spacing w:val="-7"/>
          <w:sz w:val="14"/>
        </w:rPr>
        <w:t> </w:t>
      </w:r>
      <w:r>
        <w:rPr>
          <w:color w:val="FFFFFF"/>
          <w:sz w:val="14"/>
        </w:rPr>
        <w:t>con</w:t>
      </w:r>
      <w:r>
        <w:rPr>
          <w:color w:val="FFFFFF"/>
          <w:spacing w:val="-7"/>
          <w:sz w:val="14"/>
        </w:rPr>
        <w:t> </w:t>
      </w:r>
      <w:r>
        <w:rPr>
          <w:color w:val="FFFFFF"/>
          <w:sz w:val="14"/>
        </w:rPr>
        <w:t>bagaglio</w:t>
      </w:r>
      <w:r>
        <w:rPr>
          <w:color w:val="FFFFFF"/>
          <w:spacing w:val="20"/>
          <w:sz w:val="14"/>
        </w:rPr>
        <w:t> </w:t>
      </w:r>
      <w:r>
        <w:rPr>
          <w:color w:val="FFFFFF"/>
          <w:sz w:val="14"/>
        </w:rPr>
        <w:t>in</w:t>
      </w:r>
      <w:r>
        <w:rPr>
          <w:color w:val="FFFFFF"/>
          <w:spacing w:val="-6"/>
          <w:sz w:val="14"/>
        </w:rPr>
        <w:t> </w:t>
      </w:r>
      <w:r>
        <w:rPr>
          <w:color w:val="FFFFFF"/>
          <w:sz w:val="14"/>
        </w:rPr>
        <w:t>classe</w:t>
      </w:r>
      <w:r>
        <w:rPr>
          <w:color w:val="FFFFFF"/>
          <w:spacing w:val="-7"/>
          <w:sz w:val="14"/>
        </w:rPr>
        <w:t> </w:t>
      </w:r>
      <w:r>
        <w:rPr>
          <w:color w:val="FFFFFF"/>
          <w:spacing w:val="-2"/>
          <w:sz w:val="14"/>
        </w:rPr>
        <w:t>economica</w:t>
      </w:r>
    </w:p>
    <w:p>
      <w:pPr>
        <w:pStyle w:val="ListParagraph"/>
        <w:numPr>
          <w:ilvl w:val="0"/>
          <w:numId w:val="1"/>
        </w:numPr>
        <w:tabs>
          <w:tab w:pos="973" w:val="left" w:leader="none"/>
        </w:tabs>
        <w:spacing w:line="168" w:lineRule="exact" w:before="0" w:after="0"/>
        <w:ind w:left="973" w:right="0" w:hanging="360"/>
        <w:jc w:val="left"/>
        <w:rPr>
          <w:sz w:val="14"/>
        </w:rPr>
      </w:pPr>
      <w:r>
        <w:rPr>
          <w:color w:val="FFFFFF"/>
          <w:sz w:val="14"/>
        </w:rPr>
        <w:t>7</w:t>
      </w:r>
      <w:r>
        <w:rPr>
          <w:color w:val="FFFFFF"/>
          <w:spacing w:val="-6"/>
          <w:sz w:val="14"/>
        </w:rPr>
        <w:t> </w:t>
      </w:r>
      <w:r>
        <w:rPr>
          <w:color w:val="FFFFFF"/>
          <w:sz w:val="14"/>
        </w:rPr>
        <w:t>notti</w:t>
      </w:r>
      <w:r>
        <w:rPr>
          <w:color w:val="FFFFFF"/>
          <w:spacing w:val="-6"/>
          <w:sz w:val="14"/>
        </w:rPr>
        <w:t> </w:t>
      </w:r>
      <w:r>
        <w:rPr>
          <w:color w:val="FFFFFF"/>
          <w:sz w:val="14"/>
        </w:rPr>
        <w:t>negli</w:t>
      </w:r>
      <w:r>
        <w:rPr>
          <w:color w:val="FFFFFF"/>
          <w:spacing w:val="-5"/>
          <w:sz w:val="14"/>
        </w:rPr>
        <w:t> </w:t>
      </w:r>
      <w:r>
        <w:rPr>
          <w:color w:val="FFFFFF"/>
          <w:sz w:val="14"/>
        </w:rPr>
        <w:t>alberghi</w:t>
      </w:r>
      <w:r>
        <w:rPr>
          <w:color w:val="FFFFFF"/>
          <w:spacing w:val="-6"/>
          <w:sz w:val="14"/>
        </w:rPr>
        <w:t> </w:t>
      </w:r>
      <w:r>
        <w:rPr>
          <w:color w:val="FFFFFF"/>
          <w:sz w:val="14"/>
        </w:rPr>
        <w:t>menzionati</w:t>
      </w:r>
      <w:r>
        <w:rPr>
          <w:color w:val="FFFFFF"/>
          <w:spacing w:val="-6"/>
          <w:sz w:val="14"/>
        </w:rPr>
        <w:t> </w:t>
      </w:r>
      <w:r>
        <w:rPr>
          <w:color w:val="FFFFFF"/>
          <w:sz w:val="14"/>
        </w:rPr>
        <w:t>o</w:t>
      </w:r>
      <w:r>
        <w:rPr>
          <w:color w:val="FFFFFF"/>
          <w:spacing w:val="-5"/>
          <w:sz w:val="14"/>
        </w:rPr>
        <w:t> </w:t>
      </w:r>
      <w:r>
        <w:rPr>
          <w:color w:val="FFFFFF"/>
          <w:spacing w:val="-2"/>
          <w:sz w:val="14"/>
        </w:rPr>
        <w:t>similari</w:t>
      </w:r>
    </w:p>
    <w:p>
      <w:pPr>
        <w:pStyle w:val="ListParagraph"/>
        <w:numPr>
          <w:ilvl w:val="0"/>
          <w:numId w:val="1"/>
        </w:numPr>
        <w:tabs>
          <w:tab w:pos="973" w:val="left" w:leader="none"/>
        </w:tabs>
        <w:spacing w:line="168" w:lineRule="exact" w:before="0" w:after="0"/>
        <w:ind w:left="973" w:right="0" w:hanging="360"/>
        <w:jc w:val="left"/>
        <w:rPr>
          <w:sz w:val="14"/>
        </w:rPr>
      </w:pPr>
      <w:r>
        <w:rPr>
          <w:color w:val="FFFFFF"/>
          <w:sz w:val="14"/>
        </w:rPr>
        <w:t>7</w:t>
      </w:r>
      <w:r>
        <w:rPr>
          <w:color w:val="FFFFFF"/>
          <w:spacing w:val="-6"/>
          <w:sz w:val="14"/>
        </w:rPr>
        <w:t> </w:t>
      </w:r>
      <w:r>
        <w:rPr>
          <w:color w:val="FFFFFF"/>
          <w:sz w:val="14"/>
        </w:rPr>
        <w:t>prime</w:t>
      </w:r>
      <w:r>
        <w:rPr>
          <w:color w:val="FFFFFF"/>
          <w:spacing w:val="-5"/>
          <w:sz w:val="14"/>
        </w:rPr>
        <w:t> </w:t>
      </w:r>
      <w:r>
        <w:rPr>
          <w:color w:val="FFFFFF"/>
          <w:spacing w:val="-2"/>
          <w:sz w:val="14"/>
        </w:rPr>
        <w:t>colazioni</w:t>
      </w:r>
    </w:p>
    <w:p>
      <w:pPr>
        <w:pStyle w:val="ListParagraph"/>
        <w:numPr>
          <w:ilvl w:val="0"/>
          <w:numId w:val="1"/>
        </w:numPr>
        <w:tabs>
          <w:tab w:pos="973" w:val="left" w:leader="none"/>
        </w:tabs>
        <w:spacing w:line="168" w:lineRule="exact" w:before="0" w:after="0"/>
        <w:ind w:left="973" w:right="0" w:hanging="360"/>
        <w:jc w:val="left"/>
        <w:rPr>
          <w:sz w:val="14"/>
        </w:rPr>
      </w:pPr>
      <w:r>
        <w:rPr>
          <w:color w:val="FFFFFF"/>
          <w:sz w:val="14"/>
        </w:rPr>
        <w:t>7</w:t>
      </w:r>
      <w:r>
        <w:rPr>
          <w:color w:val="FFFFFF"/>
          <w:spacing w:val="-6"/>
          <w:sz w:val="14"/>
        </w:rPr>
        <w:t> </w:t>
      </w:r>
      <w:r>
        <w:rPr>
          <w:color w:val="FFFFFF"/>
          <w:spacing w:val="-4"/>
          <w:sz w:val="14"/>
        </w:rPr>
        <w:t>cene</w:t>
      </w:r>
    </w:p>
    <w:p>
      <w:pPr>
        <w:pStyle w:val="ListParagraph"/>
        <w:numPr>
          <w:ilvl w:val="0"/>
          <w:numId w:val="1"/>
        </w:numPr>
        <w:tabs>
          <w:tab w:pos="973" w:val="left" w:leader="none"/>
        </w:tabs>
        <w:spacing w:line="168" w:lineRule="exact" w:before="0" w:after="0"/>
        <w:ind w:left="973" w:right="0" w:hanging="360"/>
        <w:jc w:val="left"/>
        <w:rPr>
          <w:sz w:val="14"/>
        </w:rPr>
      </w:pPr>
      <w:r>
        <w:rPr>
          <w:color w:val="FFFFFF"/>
          <w:sz w:val="14"/>
        </w:rPr>
        <w:t>Bus</w:t>
      </w:r>
      <w:r>
        <w:rPr>
          <w:color w:val="FFFFFF"/>
          <w:spacing w:val="-8"/>
          <w:sz w:val="14"/>
        </w:rPr>
        <w:t> </w:t>
      </w:r>
      <w:r>
        <w:rPr>
          <w:color w:val="FFFFFF"/>
          <w:sz w:val="14"/>
        </w:rPr>
        <w:t>GT</w:t>
      </w:r>
      <w:r>
        <w:rPr>
          <w:color w:val="FFFFFF"/>
          <w:spacing w:val="-7"/>
          <w:sz w:val="14"/>
        </w:rPr>
        <w:t> </w:t>
      </w:r>
      <w:r>
        <w:rPr>
          <w:color w:val="FFFFFF"/>
          <w:sz w:val="14"/>
        </w:rPr>
        <w:t>per</w:t>
      </w:r>
      <w:r>
        <w:rPr>
          <w:color w:val="FFFFFF"/>
          <w:spacing w:val="-7"/>
          <w:sz w:val="14"/>
        </w:rPr>
        <w:t> </w:t>
      </w:r>
      <w:r>
        <w:rPr>
          <w:color w:val="FFFFFF"/>
          <w:sz w:val="14"/>
        </w:rPr>
        <w:t>i</w:t>
      </w:r>
      <w:r>
        <w:rPr>
          <w:color w:val="FFFFFF"/>
          <w:spacing w:val="-8"/>
          <w:sz w:val="14"/>
        </w:rPr>
        <w:t> </w:t>
      </w:r>
      <w:r>
        <w:rPr>
          <w:color w:val="FFFFFF"/>
          <w:sz w:val="14"/>
        </w:rPr>
        <w:t>trasferimenti</w:t>
      </w:r>
      <w:r>
        <w:rPr>
          <w:color w:val="FFFFFF"/>
          <w:spacing w:val="-7"/>
          <w:sz w:val="14"/>
        </w:rPr>
        <w:t> </w:t>
      </w:r>
      <w:r>
        <w:rPr>
          <w:color w:val="FFFFFF"/>
          <w:sz w:val="14"/>
        </w:rPr>
        <w:t>come</w:t>
      </w:r>
      <w:r>
        <w:rPr>
          <w:color w:val="FFFFFF"/>
          <w:spacing w:val="-7"/>
          <w:sz w:val="14"/>
        </w:rPr>
        <w:t> </w:t>
      </w:r>
      <w:r>
        <w:rPr>
          <w:color w:val="FFFFFF"/>
          <w:sz w:val="14"/>
        </w:rPr>
        <w:t>da</w:t>
      </w:r>
      <w:r>
        <w:rPr>
          <w:color w:val="FFFFFF"/>
          <w:spacing w:val="-8"/>
          <w:sz w:val="14"/>
        </w:rPr>
        <w:t> </w:t>
      </w:r>
      <w:r>
        <w:rPr>
          <w:color w:val="FFFFFF"/>
          <w:sz w:val="14"/>
        </w:rPr>
        <w:t>programma,</w:t>
      </w:r>
      <w:r>
        <w:rPr>
          <w:color w:val="FFFFFF"/>
          <w:spacing w:val="-7"/>
          <w:sz w:val="14"/>
        </w:rPr>
        <w:t> </w:t>
      </w:r>
      <w:r>
        <w:rPr>
          <w:color w:val="FFFFFF"/>
          <w:sz w:val="14"/>
        </w:rPr>
        <w:t>accompagnatore</w:t>
      </w:r>
      <w:r>
        <w:rPr>
          <w:color w:val="FFFFFF"/>
          <w:spacing w:val="-7"/>
          <w:sz w:val="14"/>
        </w:rPr>
        <w:t> </w:t>
      </w:r>
      <w:r>
        <w:rPr>
          <w:color w:val="FFFFFF"/>
          <w:sz w:val="14"/>
        </w:rPr>
        <w:t>in</w:t>
      </w:r>
      <w:r>
        <w:rPr>
          <w:color w:val="FFFFFF"/>
          <w:spacing w:val="-8"/>
          <w:sz w:val="14"/>
        </w:rPr>
        <w:t> </w:t>
      </w:r>
      <w:r>
        <w:rPr>
          <w:color w:val="FFFFFF"/>
          <w:spacing w:val="-2"/>
          <w:sz w:val="14"/>
        </w:rPr>
        <w:t>italiano</w:t>
      </w:r>
    </w:p>
    <w:p>
      <w:pPr>
        <w:pStyle w:val="ListParagraph"/>
        <w:numPr>
          <w:ilvl w:val="0"/>
          <w:numId w:val="1"/>
        </w:numPr>
        <w:tabs>
          <w:tab w:pos="973" w:val="left" w:leader="none"/>
        </w:tabs>
        <w:spacing w:line="174" w:lineRule="exact" w:before="0" w:after="0"/>
        <w:ind w:left="973" w:right="0" w:hanging="360"/>
        <w:jc w:val="left"/>
        <w:rPr>
          <w:sz w:val="14"/>
        </w:rPr>
      </w:pPr>
      <w:r>
        <w:rPr>
          <w:color w:val="FFFFFF"/>
          <w:spacing w:val="-2"/>
          <w:sz w:val="14"/>
        </w:rPr>
        <w:t>1/3</w:t>
      </w:r>
      <w:r>
        <w:rPr>
          <w:color w:val="FFFFFF"/>
          <w:spacing w:val="-4"/>
          <w:sz w:val="14"/>
        </w:rPr>
        <w:t> </w:t>
      </w:r>
      <w:r>
        <w:rPr>
          <w:color w:val="FFFFFF"/>
          <w:spacing w:val="-2"/>
          <w:sz w:val="14"/>
        </w:rPr>
        <w:t>di</w:t>
      </w:r>
      <w:r>
        <w:rPr>
          <w:color w:val="FFFFFF"/>
          <w:spacing w:val="-3"/>
          <w:sz w:val="14"/>
        </w:rPr>
        <w:t> </w:t>
      </w:r>
      <w:r>
        <w:rPr>
          <w:color w:val="FFFFFF"/>
          <w:spacing w:val="-2"/>
          <w:sz w:val="14"/>
        </w:rPr>
        <w:t>acqua</w:t>
      </w:r>
      <w:r>
        <w:rPr>
          <w:color w:val="FFFFFF"/>
          <w:spacing w:val="-3"/>
          <w:sz w:val="14"/>
        </w:rPr>
        <w:t> </w:t>
      </w:r>
      <w:r>
        <w:rPr>
          <w:color w:val="FFFFFF"/>
          <w:spacing w:val="-2"/>
          <w:sz w:val="14"/>
        </w:rPr>
        <w:t>durante</w:t>
      </w:r>
      <w:r>
        <w:rPr>
          <w:color w:val="FFFFFF"/>
          <w:spacing w:val="-3"/>
          <w:sz w:val="14"/>
        </w:rPr>
        <w:t> </w:t>
      </w:r>
      <w:r>
        <w:rPr>
          <w:color w:val="FFFFFF"/>
          <w:spacing w:val="-2"/>
          <w:sz w:val="14"/>
        </w:rPr>
        <w:t>le</w:t>
      </w:r>
      <w:r>
        <w:rPr>
          <w:color w:val="FFFFFF"/>
          <w:spacing w:val="-3"/>
          <w:sz w:val="14"/>
        </w:rPr>
        <w:t> </w:t>
      </w:r>
      <w:r>
        <w:rPr>
          <w:color w:val="FFFFFF"/>
          <w:spacing w:val="-4"/>
          <w:sz w:val="14"/>
        </w:rPr>
        <w:t>Cene.</w:t>
      </w:r>
    </w:p>
    <w:p>
      <w:pPr>
        <w:spacing w:line="174" w:lineRule="exact" w:before="94"/>
        <w:ind w:left="613" w:right="0" w:firstLine="0"/>
        <w:jc w:val="left"/>
        <w:rPr>
          <w:rFonts w:ascii="Futura PT Medium"/>
          <w:sz w:val="14"/>
        </w:rPr>
      </w:pPr>
      <w:r>
        <w:rPr/>
        <w:br w:type="column"/>
      </w:r>
      <w:r>
        <w:rPr>
          <w:rFonts w:ascii="Futura PT Medium"/>
          <w:color w:val="FFFFFF"/>
          <w:sz w:val="14"/>
        </w:rPr>
        <w:t>LA</w:t>
      </w:r>
      <w:r>
        <w:rPr>
          <w:rFonts w:ascii="Futura PT Medium"/>
          <w:color w:val="FFFFFF"/>
          <w:spacing w:val="-8"/>
          <w:sz w:val="14"/>
        </w:rPr>
        <w:t> </w:t>
      </w:r>
      <w:r>
        <w:rPr>
          <w:rFonts w:ascii="Futura PT Medium"/>
          <w:color w:val="FFFFFF"/>
          <w:sz w:val="14"/>
        </w:rPr>
        <w:t>QUOTA</w:t>
      </w:r>
      <w:r>
        <w:rPr>
          <w:rFonts w:ascii="Futura PT Medium"/>
          <w:color w:val="FFFFFF"/>
          <w:spacing w:val="-7"/>
          <w:sz w:val="14"/>
        </w:rPr>
        <w:t> </w:t>
      </w:r>
      <w:r>
        <w:rPr>
          <w:rFonts w:ascii="Futura PT Medium"/>
          <w:color w:val="FFFFFF"/>
          <w:sz w:val="14"/>
        </w:rPr>
        <w:t>NON</w:t>
      </w:r>
      <w:r>
        <w:rPr>
          <w:rFonts w:ascii="Futura PT Medium"/>
          <w:color w:val="FFFFFF"/>
          <w:spacing w:val="-7"/>
          <w:sz w:val="14"/>
        </w:rPr>
        <w:t> </w:t>
      </w:r>
      <w:r>
        <w:rPr>
          <w:rFonts w:ascii="Futura PT Medium"/>
          <w:color w:val="FFFFFF"/>
          <w:spacing w:val="-2"/>
          <w:sz w:val="14"/>
        </w:rPr>
        <w:t>COMPRENDE</w:t>
      </w:r>
    </w:p>
    <w:p>
      <w:pPr>
        <w:pStyle w:val="ListParagraph"/>
        <w:numPr>
          <w:ilvl w:val="0"/>
          <w:numId w:val="1"/>
        </w:numPr>
        <w:tabs>
          <w:tab w:pos="973" w:val="left" w:leader="none"/>
        </w:tabs>
        <w:spacing w:line="225" w:lineRule="auto" w:before="2" w:after="0"/>
        <w:ind w:left="973" w:right="823" w:hanging="360"/>
        <w:jc w:val="both"/>
        <w:rPr>
          <w:sz w:val="14"/>
        </w:rPr>
      </w:pPr>
      <w:r>
        <w:rPr>
          <w:color w:val="FFFFFF"/>
          <w:sz w:val="14"/>
        </w:rPr>
        <w:t>Tasse aeroportuali</w:t>
      </w:r>
      <w:r>
        <w:rPr>
          <w:color w:val="FFFFFF"/>
          <w:spacing w:val="35"/>
          <w:sz w:val="14"/>
        </w:rPr>
        <w:t> </w:t>
      </w:r>
      <w:r>
        <w:rPr>
          <w:color w:val="FFFFFF"/>
          <w:sz w:val="14"/>
        </w:rPr>
        <w:t>Euro 159,00 da riconfermare in sede di emissione, Assistenza</w:t>
      </w:r>
      <w:r>
        <w:rPr>
          <w:color w:val="FFFFFF"/>
          <w:spacing w:val="40"/>
          <w:sz w:val="14"/>
        </w:rPr>
        <w:t> </w:t>
      </w:r>
      <w:r>
        <w:rPr>
          <w:color w:val="FFFFFF"/>
          <w:sz w:val="14"/>
        </w:rPr>
        <w:t>3atours</w:t>
      </w:r>
      <w:r>
        <w:rPr>
          <w:color w:val="FFFFFF"/>
          <w:spacing w:val="24"/>
          <w:sz w:val="14"/>
        </w:rPr>
        <w:t> </w:t>
      </w:r>
      <w:r>
        <w:rPr>
          <w:color w:val="FFFFFF"/>
          <w:sz w:val="14"/>
        </w:rPr>
        <w:t>H24</w:t>
      </w:r>
      <w:r>
        <w:rPr>
          <w:color w:val="FFFFFF"/>
          <w:spacing w:val="24"/>
          <w:sz w:val="14"/>
        </w:rPr>
        <w:t> </w:t>
      </w:r>
      <w:r>
        <w:rPr>
          <w:color w:val="FFFFFF"/>
          <w:sz w:val="14"/>
        </w:rPr>
        <w:t>e</w:t>
      </w:r>
      <w:r>
        <w:rPr>
          <w:color w:val="FFFFFF"/>
          <w:spacing w:val="80"/>
          <w:sz w:val="14"/>
        </w:rPr>
        <w:t> </w:t>
      </w:r>
      <w:r>
        <w:rPr>
          <w:color w:val="FFFFFF"/>
          <w:sz w:val="14"/>
        </w:rPr>
        <w:t>assicurazione</w:t>
      </w:r>
      <w:r>
        <w:rPr>
          <w:color w:val="FFFFFF"/>
          <w:spacing w:val="80"/>
          <w:sz w:val="14"/>
        </w:rPr>
        <w:t> </w:t>
      </w:r>
      <w:r>
        <w:rPr>
          <w:color w:val="FFFFFF"/>
          <w:sz w:val="14"/>
        </w:rPr>
        <w:t>annullamento</w:t>
      </w:r>
      <w:r>
        <w:rPr>
          <w:color w:val="FFFFFF"/>
          <w:spacing w:val="24"/>
          <w:sz w:val="14"/>
        </w:rPr>
        <w:t> </w:t>
      </w:r>
      <w:r>
        <w:rPr>
          <w:color w:val="FFFFFF"/>
          <w:sz w:val="14"/>
        </w:rPr>
        <w:t>viaggio</w:t>
      </w:r>
      <w:r>
        <w:rPr>
          <w:color w:val="FFFFFF"/>
          <w:spacing w:val="24"/>
          <w:sz w:val="14"/>
        </w:rPr>
        <w:t> </w:t>
      </w:r>
      <w:r>
        <w:rPr>
          <w:color w:val="FFFFFF"/>
          <w:sz w:val="14"/>
        </w:rPr>
        <w:t>COVID-19</w:t>
      </w:r>
      <w:r>
        <w:rPr>
          <w:color w:val="FFFFFF"/>
          <w:spacing w:val="80"/>
          <w:sz w:val="14"/>
        </w:rPr>
        <w:t> </w:t>
      </w:r>
      <w:r>
        <w:rPr>
          <w:color w:val="FFFFFF"/>
          <w:sz w:val="14"/>
        </w:rPr>
        <w:t>Euro</w:t>
      </w:r>
      <w:r>
        <w:rPr>
          <w:color w:val="FFFFFF"/>
          <w:spacing w:val="24"/>
          <w:sz w:val="14"/>
        </w:rPr>
        <w:t> </w:t>
      </w:r>
      <w:r>
        <w:rPr>
          <w:color w:val="FFFFFF"/>
          <w:sz w:val="14"/>
        </w:rPr>
        <w:t>65,00</w:t>
      </w:r>
      <w:r>
        <w:rPr>
          <w:color w:val="FFFFFF"/>
          <w:spacing w:val="40"/>
          <w:sz w:val="14"/>
        </w:rPr>
        <w:t> </w:t>
      </w:r>
      <w:r>
        <w:rPr>
          <w:color w:val="FFFFFF"/>
          <w:sz w:val="14"/>
        </w:rPr>
        <w:t>a persona,</w:t>
      </w:r>
      <w:r>
        <w:rPr>
          <w:color w:val="FFFFFF"/>
          <w:spacing w:val="40"/>
          <w:sz w:val="14"/>
        </w:rPr>
        <w:t> </w:t>
      </w:r>
      <w:r>
        <w:rPr>
          <w:color w:val="FFFFFF"/>
          <w:sz w:val="14"/>
        </w:rPr>
        <w:t>pacchetto ingressi obbligatorio Euro 96,00 a persona da pagare</w:t>
      </w:r>
      <w:r>
        <w:rPr>
          <w:color w:val="FFFFFF"/>
          <w:spacing w:val="40"/>
          <w:sz w:val="14"/>
        </w:rPr>
        <w:t> </w:t>
      </w:r>
      <w:r>
        <w:rPr>
          <w:color w:val="FFFFFF"/>
          <w:sz w:val="14"/>
        </w:rPr>
        <w:t>all’atto della prenotazione ,</w:t>
      </w:r>
      <w:r>
        <w:rPr>
          <w:color w:val="FFFFFF"/>
          <w:spacing w:val="35"/>
          <w:sz w:val="14"/>
        </w:rPr>
        <w:t> </w:t>
      </w:r>
      <w:r>
        <w:rPr>
          <w:color w:val="FFFFFF"/>
          <w:sz w:val="14"/>
        </w:rPr>
        <w:t>tutto quanto non espressamente indicato in “la quota</w:t>
      </w:r>
      <w:r>
        <w:rPr>
          <w:color w:val="FFFFFF"/>
          <w:spacing w:val="40"/>
          <w:sz w:val="14"/>
        </w:rPr>
        <w:t> </w:t>
      </w:r>
      <w:r>
        <w:rPr>
          <w:color w:val="FFFFFF"/>
          <w:spacing w:val="-2"/>
          <w:sz w:val="14"/>
        </w:rPr>
        <w:t>comprende”.</w:t>
      </w:r>
    </w:p>
    <w:p>
      <w:pPr>
        <w:spacing w:after="0" w:line="225" w:lineRule="auto"/>
        <w:jc w:val="both"/>
        <w:rPr>
          <w:sz w:val="14"/>
        </w:rPr>
        <w:sectPr>
          <w:type w:val="continuous"/>
          <w:pgSz w:w="11910" w:h="16840"/>
          <w:pgMar w:top="320" w:bottom="280" w:left="0" w:right="0"/>
          <w:cols w:num="2" w:equalWidth="0">
            <w:col w:w="5176" w:space="340"/>
            <w:col w:w="6394"/>
          </w:cols>
        </w:sectPr>
      </w:pPr>
    </w:p>
    <w:p>
      <w:pPr>
        <w:pStyle w:val="BodyText"/>
        <w:rPr>
          <w:rFonts w:ascii="Futura PT Medium"/>
        </w:rPr>
      </w:pPr>
      <w:r>
        <w:rPr/>
        <mc:AlternateContent>
          <mc:Choice Requires="wps">
            <w:drawing>
              <wp:anchor distT="0" distB="0" distL="0" distR="0" allowOverlap="1" layoutInCell="1" locked="0" behindDoc="1" simplePos="0" relativeHeight="487516160">
                <wp:simplePos x="0" y="0"/>
                <wp:positionH relativeFrom="page">
                  <wp:posOffset>0</wp:posOffset>
                </wp:positionH>
                <wp:positionV relativeFrom="page">
                  <wp:posOffset>0</wp:posOffset>
                </wp:positionV>
                <wp:extent cx="7611109" cy="1069213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611109" cy="10692130"/>
                          <a:chExt cx="7611109" cy="10692130"/>
                        </a:xfrm>
                      </wpg:grpSpPr>
                      <pic:pic>
                        <pic:nvPicPr>
                          <pic:cNvPr id="3" name="Image 3"/>
                          <pic:cNvPicPr/>
                        </pic:nvPicPr>
                        <pic:blipFill>
                          <a:blip r:embed="rId5" cstate="print"/>
                          <a:stretch>
                            <a:fillRect/>
                          </a:stretch>
                        </pic:blipFill>
                        <pic:spPr>
                          <a:xfrm>
                            <a:off x="0" y="0"/>
                            <a:ext cx="7559992" cy="6516001"/>
                          </a:xfrm>
                          <a:prstGeom prst="rect">
                            <a:avLst/>
                          </a:prstGeom>
                        </pic:spPr>
                      </pic:pic>
                      <wps:wsp>
                        <wps:cNvPr id="4" name="Graphic 4"/>
                        <wps:cNvSpPr/>
                        <wps:spPr>
                          <a:xfrm>
                            <a:off x="4089201" y="5435610"/>
                            <a:ext cx="3470910" cy="2934335"/>
                          </a:xfrm>
                          <a:custGeom>
                            <a:avLst/>
                            <a:gdLst/>
                            <a:ahLst/>
                            <a:cxnLst/>
                            <a:rect l="l" t="t" r="r" b="b"/>
                            <a:pathLst>
                              <a:path w="3470910" h="2934335">
                                <a:moveTo>
                                  <a:pt x="1961997" y="0"/>
                                </a:move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70803" y="2404796"/>
                                </a:lnTo>
                                <a:lnTo>
                                  <a:pt x="3470803" y="529213"/>
                                </a:ln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4089201" y="5435610"/>
                            <a:ext cx="3470910" cy="2934335"/>
                          </a:xfrm>
                          <a:custGeom>
                            <a:avLst/>
                            <a:gdLst/>
                            <a:ahLst/>
                            <a:cxnLst/>
                            <a:rect l="l" t="t" r="r" b="b"/>
                            <a:pathLst>
                              <a:path w="3470910" h="2934335">
                                <a:moveTo>
                                  <a:pt x="3470803" y="529213"/>
                                </a:move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69855" y="2405669"/>
                                </a:lnTo>
                                <a:lnTo>
                                  <a:pt x="3470803" y="2404796"/>
                                </a:lnTo>
                              </a:path>
                            </a:pathLst>
                          </a:custGeom>
                          <a:ln w="101600">
                            <a:solidFill>
                              <a:srgbClr val="ED6929"/>
                            </a:solidFill>
                            <a:prstDash val="solid"/>
                          </a:ln>
                        </wps:spPr>
                        <wps:bodyPr wrap="square" lIns="0" tIns="0" rIns="0" bIns="0" rtlCol="0">
                          <a:prstTxWarp prst="textNoShape">
                            <a:avLst/>
                          </a:prstTxWarp>
                          <a:noAutofit/>
                        </wps:bodyPr>
                      </wps:wsp>
                      <wps:wsp>
                        <wps:cNvPr id="6" name="Graphic 6"/>
                        <wps:cNvSpPr/>
                        <wps:spPr>
                          <a:xfrm>
                            <a:off x="0" y="5428588"/>
                            <a:ext cx="7560309" cy="5263515"/>
                          </a:xfrm>
                          <a:custGeom>
                            <a:avLst/>
                            <a:gdLst/>
                            <a:ahLst/>
                            <a:cxnLst/>
                            <a:rect l="l" t="t" r="r" b="b"/>
                            <a:pathLst>
                              <a:path w="7560309" h="5263515">
                                <a:moveTo>
                                  <a:pt x="0" y="0"/>
                                </a:moveTo>
                                <a:lnTo>
                                  <a:pt x="0" y="5263415"/>
                                </a:lnTo>
                                <a:lnTo>
                                  <a:pt x="7560005" y="5263415"/>
                                </a:lnTo>
                                <a:lnTo>
                                  <a:pt x="7560005" y="2138038"/>
                                </a:lnTo>
                                <a:lnTo>
                                  <a:pt x="7438536" y="2118038"/>
                                </a:lnTo>
                                <a:lnTo>
                                  <a:pt x="7286037" y="2090309"/>
                                </a:lnTo>
                                <a:lnTo>
                                  <a:pt x="7185490" y="2070359"/>
                                </a:lnTo>
                                <a:lnTo>
                                  <a:pt x="7085895" y="2049212"/>
                                </a:lnTo>
                                <a:lnTo>
                                  <a:pt x="6987305" y="2026846"/>
                                </a:lnTo>
                                <a:lnTo>
                                  <a:pt x="6889768" y="2003236"/>
                                </a:lnTo>
                                <a:lnTo>
                                  <a:pt x="6793336" y="1978363"/>
                                </a:lnTo>
                                <a:lnTo>
                                  <a:pt x="6698059" y="1952201"/>
                                </a:lnTo>
                                <a:lnTo>
                                  <a:pt x="6603986" y="1924730"/>
                                </a:lnTo>
                                <a:lnTo>
                                  <a:pt x="6511169" y="1895927"/>
                                </a:lnTo>
                                <a:lnTo>
                                  <a:pt x="6419658" y="1865768"/>
                                </a:lnTo>
                                <a:lnTo>
                                  <a:pt x="6374408" y="1850174"/>
                                </a:lnTo>
                                <a:lnTo>
                                  <a:pt x="6329503" y="1834232"/>
                                </a:lnTo>
                                <a:lnTo>
                                  <a:pt x="6284950" y="1817941"/>
                                </a:lnTo>
                                <a:lnTo>
                                  <a:pt x="6240754" y="1801296"/>
                                </a:lnTo>
                                <a:lnTo>
                                  <a:pt x="6196923" y="1784296"/>
                                </a:lnTo>
                                <a:lnTo>
                                  <a:pt x="6153462" y="1766938"/>
                                </a:lnTo>
                                <a:lnTo>
                                  <a:pt x="6110378" y="1749218"/>
                                </a:lnTo>
                                <a:lnTo>
                                  <a:pt x="6067677" y="1731134"/>
                                </a:lnTo>
                                <a:lnTo>
                                  <a:pt x="6025366" y="1712684"/>
                                </a:lnTo>
                                <a:lnTo>
                                  <a:pt x="5983450" y="1693863"/>
                                </a:lnTo>
                                <a:lnTo>
                                  <a:pt x="5941936" y="1674670"/>
                                </a:lnTo>
                                <a:lnTo>
                                  <a:pt x="5900830" y="1655102"/>
                                </a:lnTo>
                                <a:lnTo>
                                  <a:pt x="5860139" y="1635155"/>
                                </a:lnTo>
                                <a:lnTo>
                                  <a:pt x="5605767" y="1520823"/>
                                </a:lnTo>
                                <a:lnTo>
                                  <a:pt x="5353466" y="1411635"/>
                                </a:lnTo>
                                <a:lnTo>
                                  <a:pt x="5103365" y="1307474"/>
                                </a:lnTo>
                                <a:lnTo>
                                  <a:pt x="4794033" y="1184165"/>
                                </a:lnTo>
                                <a:lnTo>
                                  <a:pt x="4488599" y="1068298"/>
                                </a:lnTo>
                                <a:lnTo>
                                  <a:pt x="4187319" y="959646"/>
                                </a:lnTo>
                                <a:lnTo>
                                  <a:pt x="3890448" y="857979"/>
                                </a:lnTo>
                                <a:lnTo>
                                  <a:pt x="3598242" y="763069"/>
                                </a:lnTo>
                                <a:lnTo>
                                  <a:pt x="3310955" y="674686"/>
                                </a:lnTo>
                                <a:lnTo>
                                  <a:pt x="2973065" y="576921"/>
                                </a:lnTo>
                                <a:lnTo>
                                  <a:pt x="2643069" y="487831"/>
                                </a:lnTo>
                                <a:lnTo>
                                  <a:pt x="2321407" y="407021"/>
                                </a:lnTo>
                                <a:lnTo>
                                  <a:pt x="2008522" y="334094"/>
                                </a:lnTo>
                                <a:lnTo>
                                  <a:pt x="1704854" y="268655"/>
                                </a:lnTo>
                                <a:lnTo>
                                  <a:pt x="1362814" y="201246"/>
                                </a:lnTo>
                                <a:lnTo>
                                  <a:pt x="1034622" y="142864"/>
                                </a:lnTo>
                                <a:lnTo>
                                  <a:pt x="720977" y="92879"/>
                                </a:lnTo>
                                <a:lnTo>
                                  <a:pt x="422582" y="50665"/>
                                </a:lnTo>
                                <a:lnTo>
                                  <a:pt x="101131" y="11128"/>
                                </a:lnTo>
                                <a:lnTo>
                                  <a:pt x="0" y="0"/>
                                </a:lnTo>
                                <a:close/>
                              </a:path>
                            </a:pathLst>
                          </a:custGeom>
                          <a:solidFill>
                            <a:srgbClr val="F37025"/>
                          </a:solidFill>
                        </wps:spPr>
                        <wps:bodyPr wrap="square" lIns="0" tIns="0" rIns="0" bIns="0" rtlCol="0">
                          <a:prstTxWarp prst="textNoShape">
                            <a:avLst/>
                          </a:prstTxWarp>
                          <a:noAutofit/>
                        </wps:bodyPr>
                      </wps:wsp>
                      <wps:wsp>
                        <wps:cNvPr id="7" name="Graphic 7"/>
                        <wps:cNvSpPr/>
                        <wps:spPr>
                          <a:xfrm>
                            <a:off x="6729648" y="507602"/>
                            <a:ext cx="292735" cy="292735"/>
                          </a:xfrm>
                          <a:custGeom>
                            <a:avLst/>
                            <a:gdLst/>
                            <a:ahLst/>
                            <a:cxnLst/>
                            <a:rect l="l" t="t" r="r" b="b"/>
                            <a:pathLst>
                              <a:path w="292735" h="292735">
                                <a:moveTo>
                                  <a:pt x="146100" y="0"/>
                                </a:moveTo>
                                <a:lnTo>
                                  <a:pt x="99919" y="7448"/>
                                </a:lnTo>
                                <a:lnTo>
                                  <a:pt x="59812" y="28190"/>
                                </a:lnTo>
                                <a:lnTo>
                                  <a:pt x="28187" y="59818"/>
                                </a:lnTo>
                                <a:lnTo>
                                  <a:pt x="7447" y="99924"/>
                                </a:lnTo>
                                <a:lnTo>
                                  <a:pt x="0" y="146100"/>
                                </a:lnTo>
                                <a:lnTo>
                                  <a:pt x="7447" y="192282"/>
                                </a:lnTo>
                                <a:lnTo>
                                  <a:pt x="28187" y="232388"/>
                                </a:lnTo>
                                <a:lnTo>
                                  <a:pt x="59812" y="264014"/>
                                </a:lnTo>
                                <a:lnTo>
                                  <a:pt x="99919" y="284753"/>
                                </a:lnTo>
                                <a:lnTo>
                                  <a:pt x="146100" y="292201"/>
                                </a:lnTo>
                                <a:lnTo>
                                  <a:pt x="192282" y="284753"/>
                                </a:lnTo>
                                <a:lnTo>
                                  <a:pt x="232388" y="264014"/>
                                </a:lnTo>
                                <a:lnTo>
                                  <a:pt x="264014" y="232388"/>
                                </a:lnTo>
                                <a:lnTo>
                                  <a:pt x="284753" y="192282"/>
                                </a:lnTo>
                                <a:lnTo>
                                  <a:pt x="292201" y="146100"/>
                                </a:lnTo>
                                <a:lnTo>
                                  <a:pt x="284753" y="99924"/>
                                </a:lnTo>
                                <a:lnTo>
                                  <a:pt x="264014" y="59818"/>
                                </a:lnTo>
                                <a:lnTo>
                                  <a:pt x="232388" y="28190"/>
                                </a:lnTo>
                                <a:lnTo>
                                  <a:pt x="192282" y="7448"/>
                                </a:lnTo>
                                <a:lnTo>
                                  <a:pt x="146100" y="0"/>
                                </a:lnTo>
                                <a:close/>
                              </a:path>
                            </a:pathLst>
                          </a:custGeom>
                          <a:solidFill>
                            <a:srgbClr val="FFFFFF"/>
                          </a:solidFill>
                        </wps:spPr>
                        <wps:bodyPr wrap="square" lIns="0" tIns="0" rIns="0" bIns="0" rtlCol="0">
                          <a:prstTxWarp prst="textNoShape">
                            <a:avLst/>
                          </a:prstTxWarp>
                          <a:noAutofit/>
                        </wps:bodyPr>
                      </wps:wsp>
                      <pic:pic>
                        <pic:nvPicPr>
                          <pic:cNvPr id="8" name="Image 8"/>
                          <pic:cNvPicPr/>
                        </pic:nvPicPr>
                        <pic:blipFill>
                          <a:blip r:embed="rId6" cstate="print"/>
                          <a:stretch>
                            <a:fillRect/>
                          </a:stretch>
                        </pic:blipFill>
                        <pic:spPr>
                          <a:xfrm>
                            <a:off x="6783869" y="561823"/>
                            <a:ext cx="183759" cy="183765"/>
                          </a:xfrm>
                          <a:prstGeom prst="rect">
                            <a:avLst/>
                          </a:prstGeom>
                        </pic:spPr>
                      </pic:pic>
                      <wps:wsp>
                        <wps:cNvPr id="9" name="Graphic 9"/>
                        <wps:cNvSpPr/>
                        <wps:spPr>
                          <a:xfrm>
                            <a:off x="6301854" y="507605"/>
                            <a:ext cx="292735" cy="290830"/>
                          </a:xfrm>
                          <a:custGeom>
                            <a:avLst/>
                            <a:gdLst/>
                            <a:ahLst/>
                            <a:cxnLst/>
                            <a:rect l="l" t="t" r="r" b="b"/>
                            <a:pathLst>
                              <a:path w="292735" h="290830">
                                <a:moveTo>
                                  <a:pt x="146100" y="0"/>
                                </a:moveTo>
                                <a:lnTo>
                                  <a:pt x="99919" y="7447"/>
                                </a:lnTo>
                                <a:lnTo>
                                  <a:pt x="59812" y="28187"/>
                                </a:lnTo>
                                <a:lnTo>
                                  <a:pt x="28187" y="59812"/>
                                </a:lnTo>
                                <a:lnTo>
                                  <a:pt x="7447" y="99919"/>
                                </a:lnTo>
                                <a:lnTo>
                                  <a:pt x="0" y="146100"/>
                                </a:lnTo>
                                <a:lnTo>
                                  <a:pt x="9439" y="197874"/>
                                </a:lnTo>
                                <a:lnTo>
                                  <a:pt x="35444" y="241498"/>
                                </a:lnTo>
                                <a:lnTo>
                                  <a:pt x="74543" y="273504"/>
                                </a:lnTo>
                                <a:lnTo>
                                  <a:pt x="123266" y="290423"/>
                                </a:lnTo>
                                <a:lnTo>
                                  <a:pt x="123266" y="188328"/>
                                </a:lnTo>
                                <a:lnTo>
                                  <a:pt x="86169" y="188328"/>
                                </a:lnTo>
                                <a:lnTo>
                                  <a:pt x="86169" y="146100"/>
                                </a:lnTo>
                                <a:lnTo>
                                  <a:pt x="123266" y="146100"/>
                                </a:lnTo>
                                <a:lnTo>
                                  <a:pt x="123266" y="113906"/>
                                </a:lnTo>
                                <a:lnTo>
                                  <a:pt x="127196" y="89579"/>
                                </a:lnTo>
                                <a:lnTo>
                                  <a:pt x="138347" y="71759"/>
                                </a:lnTo>
                                <a:lnTo>
                                  <a:pt x="155755" y="60805"/>
                                </a:lnTo>
                                <a:lnTo>
                                  <a:pt x="178460" y="57073"/>
                                </a:lnTo>
                                <a:lnTo>
                                  <a:pt x="190310" y="57518"/>
                                </a:lnTo>
                                <a:lnTo>
                                  <a:pt x="200802" y="58496"/>
                                </a:lnTo>
                                <a:lnTo>
                                  <a:pt x="211162" y="59918"/>
                                </a:lnTo>
                                <a:lnTo>
                                  <a:pt x="211162" y="95872"/>
                                </a:lnTo>
                                <a:lnTo>
                                  <a:pt x="192735" y="95872"/>
                                </a:lnTo>
                                <a:lnTo>
                                  <a:pt x="181358" y="97813"/>
                                </a:lnTo>
                                <a:lnTo>
                                  <a:pt x="174023" y="102949"/>
                                </a:lnTo>
                                <a:lnTo>
                                  <a:pt x="170091" y="110252"/>
                                </a:lnTo>
                                <a:lnTo>
                                  <a:pt x="168922" y="118694"/>
                                </a:lnTo>
                                <a:lnTo>
                                  <a:pt x="168922" y="146100"/>
                                </a:lnTo>
                                <a:lnTo>
                                  <a:pt x="209448" y="146100"/>
                                </a:lnTo>
                                <a:lnTo>
                                  <a:pt x="202971" y="188328"/>
                                </a:lnTo>
                                <a:lnTo>
                                  <a:pt x="168922" y="188328"/>
                                </a:lnTo>
                                <a:lnTo>
                                  <a:pt x="168922" y="290423"/>
                                </a:lnTo>
                                <a:lnTo>
                                  <a:pt x="217652" y="273504"/>
                                </a:lnTo>
                                <a:lnTo>
                                  <a:pt x="256755" y="241498"/>
                                </a:lnTo>
                                <a:lnTo>
                                  <a:pt x="282761" y="197874"/>
                                </a:lnTo>
                                <a:lnTo>
                                  <a:pt x="292201" y="146100"/>
                                </a:lnTo>
                                <a:lnTo>
                                  <a:pt x="284752" y="99919"/>
                                </a:lnTo>
                                <a:lnTo>
                                  <a:pt x="264010" y="59812"/>
                                </a:lnTo>
                                <a:lnTo>
                                  <a:pt x="232383" y="28187"/>
                                </a:lnTo>
                                <a:lnTo>
                                  <a:pt x="192277" y="7447"/>
                                </a:lnTo>
                                <a:lnTo>
                                  <a:pt x="146100" y="0"/>
                                </a:lnTo>
                                <a:close/>
                              </a:path>
                            </a:pathLst>
                          </a:custGeom>
                          <a:solidFill>
                            <a:srgbClr val="FFFFFF"/>
                          </a:solidFill>
                        </wps:spPr>
                        <wps:bodyPr wrap="square" lIns="0" tIns="0" rIns="0" bIns="0" rtlCol="0">
                          <a:prstTxWarp prst="textNoShape">
                            <a:avLst/>
                          </a:prstTxWarp>
                          <a:noAutofit/>
                        </wps:bodyPr>
                      </wps:wsp>
                      <pic:pic>
                        <pic:nvPicPr>
                          <pic:cNvPr id="10" name="Image 10"/>
                          <pic:cNvPicPr/>
                        </pic:nvPicPr>
                        <pic:blipFill>
                          <a:blip r:embed="rId7" cstate="print"/>
                          <a:stretch>
                            <a:fillRect/>
                          </a:stretch>
                        </pic:blipFill>
                        <pic:spPr>
                          <a:xfrm>
                            <a:off x="6388022" y="564671"/>
                            <a:ext cx="124993" cy="235140"/>
                          </a:xfrm>
                          <a:prstGeom prst="rect">
                            <a:avLst/>
                          </a:prstGeom>
                        </pic:spPr>
                      </pic:pic>
                      <wps:wsp>
                        <wps:cNvPr id="11" name="Graphic 11"/>
                        <wps:cNvSpPr/>
                        <wps:spPr>
                          <a:xfrm>
                            <a:off x="2768333" y="359803"/>
                            <a:ext cx="2039620" cy="777240"/>
                          </a:xfrm>
                          <a:custGeom>
                            <a:avLst/>
                            <a:gdLst/>
                            <a:ahLst/>
                            <a:cxnLst/>
                            <a:rect l="l" t="t" r="r" b="b"/>
                            <a:pathLst>
                              <a:path w="2039620" h="777240">
                                <a:moveTo>
                                  <a:pt x="2039111" y="0"/>
                                </a:moveTo>
                                <a:lnTo>
                                  <a:pt x="0" y="0"/>
                                </a:lnTo>
                                <a:lnTo>
                                  <a:pt x="0" y="777240"/>
                                </a:lnTo>
                                <a:lnTo>
                                  <a:pt x="2039111" y="777240"/>
                                </a:lnTo>
                                <a:lnTo>
                                  <a:pt x="2039111" y="0"/>
                                </a:lnTo>
                                <a:close/>
                              </a:path>
                            </a:pathLst>
                          </a:custGeom>
                          <a:solidFill>
                            <a:srgbClr val="000000">
                              <a:alpha val="75000"/>
                            </a:srgbClr>
                          </a:solidFill>
                        </wps:spPr>
                        <wps:bodyPr wrap="square" lIns="0" tIns="0" rIns="0" bIns="0" rtlCol="0">
                          <a:prstTxWarp prst="textNoShape">
                            <a:avLst/>
                          </a:prstTxWarp>
                          <a:noAutofit/>
                        </wps:bodyPr>
                      </wps:wsp>
                      <pic:pic>
                        <pic:nvPicPr>
                          <pic:cNvPr id="12" name="Image 12"/>
                          <pic:cNvPicPr/>
                        </pic:nvPicPr>
                        <pic:blipFill>
                          <a:blip r:embed="rId8" cstate="print"/>
                          <a:stretch>
                            <a:fillRect/>
                          </a:stretch>
                        </pic:blipFill>
                        <pic:spPr>
                          <a:xfrm>
                            <a:off x="3493792" y="394298"/>
                            <a:ext cx="1224387" cy="640924"/>
                          </a:xfrm>
                          <a:prstGeom prst="rect">
                            <a:avLst/>
                          </a:prstGeom>
                        </pic:spPr>
                      </pic:pic>
                      <wps:wsp>
                        <wps:cNvPr id="13" name="Graphic 13"/>
                        <wps:cNvSpPr/>
                        <wps:spPr>
                          <a:xfrm>
                            <a:off x="2810230" y="739103"/>
                            <a:ext cx="644525" cy="306705"/>
                          </a:xfrm>
                          <a:custGeom>
                            <a:avLst/>
                            <a:gdLst/>
                            <a:ahLst/>
                            <a:cxnLst/>
                            <a:rect l="l" t="t" r="r" b="b"/>
                            <a:pathLst>
                              <a:path w="644525" h="306705">
                                <a:moveTo>
                                  <a:pt x="34733" y="169951"/>
                                </a:moveTo>
                                <a:lnTo>
                                  <a:pt x="30174" y="171907"/>
                                </a:lnTo>
                                <a:lnTo>
                                  <a:pt x="26300" y="173469"/>
                                </a:lnTo>
                                <a:lnTo>
                                  <a:pt x="13757" y="184776"/>
                                </a:lnTo>
                                <a:lnTo>
                                  <a:pt x="3636" y="205294"/>
                                </a:lnTo>
                                <a:lnTo>
                                  <a:pt x="0" y="231031"/>
                                </a:lnTo>
                                <a:lnTo>
                                  <a:pt x="6911" y="257996"/>
                                </a:lnTo>
                                <a:lnTo>
                                  <a:pt x="28435" y="282198"/>
                                </a:lnTo>
                                <a:lnTo>
                                  <a:pt x="68633" y="299646"/>
                                </a:lnTo>
                                <a:lnTo>
                                  <a:pt x="131570" y="306349"/>
                                </a:lnTo>
                                <a:lnTo>
                                  <a:pt x="247425" y="285767"/>
                                </a:lnTo>
                                <a:lnTo>
                                  <a:pt x="280551" y="270791"/>
                                </a:lnTo>
                                <a:lnTo>
                                  <a:pt x="149741" y="270791"/>
                                </a:lnTo>
                                <a:lnTo>
                                  <a:pt x="122896" y="270459"/>
                                </a:lnTo>
                                <a:lnTo>
                                  <a:pt x="107286" y="269413"/>
                                </a:lnTo>
                                <a:lnTo>
                                  <a:pt x="106712" y="269413"/>
                                </a:lnTo>
                                <a:lnTo>
                                  <a:pt x="90218" y="265971"/>
                                </a:lnTo>
                                <a:lnTo>
                                  <a:pt x="56107" y="247484"/>
                                </a:lnTo>
                                <a:lnTo>
                                  <a:pt x="176808" y="247484"/>
                                </a:lnTo>
                                <a:lnTo>
                                  <a:pt x="208889" y="244341"/>
                                </a:lnTo>
                                <a:lnTo>
                                  <a:pt x="228948" y="235097"/>
                                </a:lnTo>
                                <a:lnTo>
                                  <a:pt x="234936" y="226377"/>
                                </a:lnTo>
                                <a:lnTo>
                                  <a:pt x="40372" y="226377"/>
                                </a:lnTo>
                                <a:lnTo>
                                  <a:pt x="38632" y="222796"/>
                                </a:lnTo>
                                <a:lnTo>
                                  <a:pt x="35855" y="198152"/>
                                </a:lnTo>
                                <a:lnTo>
                                  <a:pt x="37751" y="186097"/>
                                </a:lnTo>
                                <a:lnTo>
                                  <a:pt x="39449" y="178174"/>
                                </a:lnTo>
                                <a:lnTo>
                                  <a:pt x="38205" y="173469"/>
                                </a:lnTo>
                                <a:lnTo>
                                  <a:pt x="37330" y="172519"/>
                                </a:lnTo>
                                <a:lnTo>
                                  <a:pt x="34733" y="169951"/>
                                </a:lnTo>
                                <a:close/>
                              </a:path>
                              <a:path w="644525" h="306705">
                                <a:moveTo>
                                  <a:pt x="598764" y="174625"/>
                                </a:moveTo>
                                <a:lnTo>
                                  <a:pt x="544308" y="174625"/>
                                </a:lnTo>
                                <a:lnTo>
                                  <a:pt x="523435" y="226377"/>
                                </a:lnTo>
                                <a:lnTo>
                                  <a:pt x="523325" y="226648"/>
                                </a:lnTo>
                                <a:lnTo>
                                  <a:pt x="514702" y="255487"/>
                                </a:lnTo>
                                <a:lnTo>
                                  <a:pt x="516828" y="270459"/>
                                </a:lnTo>
                                <a:lnTo>
                                  <a:pt x="516875" y="270791"/>
                                </a:lnTo>
                                <a:lnTo>
                                  <a:pt x="516974" y="271488"/>
                                </a:lnTo>
                                <a:lnTo>
                                  <a:pt x="528674" y="285000"/>
                                </a:lnTo>
                                <a:lnTo>
                                  <a:pt x="552822" y="289028"/>
                                </a:lnTo>
                                <a:lnTo>
                                  <a:pt x="586507" y="276174"/>
                                </a:lnTo>
                                <a:lnTo>
                                  <a:pt x="619453" y="256175"/>
                                </a:lnTo>
                                <a:lnTo>
                                  <a:pt x="628174" y="249256"/>
                                </a:lnTo>
                                <a:lnTo>
                                  <a:pt x="589381" y="249256"/>
                                </a:lnTo>
                                <a:lnTo>
                                  <a:pt x="581608" y="248208"/>
                                </a:lnTo>
                                <a:lnTo>
                                  <a:pt x="579674" y="239507"/>
                                </a:lnTo>
                                <a:lnTo>
                                  <a:pt x="581718" y="227167"/>
                                </a:lnTo>
                                <a:lnTo>
                                  <a:pt x="581804" y="226648"/>
                                </a:lnTo>
                                <a:lnTo>
                                  <a:pt x="585176" y="214904"/>
                                </a:lnTo>
                                <a:lnTo>
                                  <a:pt x="586929" y="209804"/>
                                </a:lnTo>
                                <a:lnTo>
                                  <a:pt x="598764" y="174625"/>
                                </a:lnTo>
                                <a:close/>
                              </a:path>
                              <a:path w="644525" h="306705">
                                <a:moveTo>
                                  <a:pt x="640067" y="28710"/>
                                </a:moveTo>
                                <a:lnTo>
                                  <a:pt x="478063" y="28710"/>
                                </a:lnTo>
                                <a:lnTo>
                                  <a:pt x="503133" y="28898"/>
                                </a:lnTo>
                                <a:lnTo>
                                  <a:pt x="525514" y="29896"/>
                                </a:lnTo>
                                <a:lnTo>
                                  <a:pt x="511739" y="73525"/>
                                </a:lnTo>
                                <a:lnTo>
                                  <a:pt x="458843" y="120723"/>
                                </a:lnTo>
                                <a:lnTo>
                                  <a:pt x="396010" y="175463"/>
                                </a:lnTo>
                                <a:lnTo>
                                  <a:pt x="333748" y="219347"/>
                                </a:lnTo>
                                <a:lnTo>
                                  <a:pt x="277411" y="247256"/>
                                </a:lnTo>
                                <a:lnTo>
                                  <a:pt x="227578" y="262756"/>
                                </a:lnTo>
                                <a:lnTo>
                                  <a:pt x="184828" y="269413"/>
                                </a:lnTo>
                                <a:lnTo>
                                  <a:pt x="149741" y="270791"/>
                                </a:lnTo>
                                <a:lnTo>
                                  <a:pt x="280551" y="270791"/>
                                </a:lnTo>
                                <a:lnTo>
                                  <a:pt x="347586" y="240487"/>
                                </a:lnTo>
                                <a:lnTo>
                                  <a:pt x="417994" y="195206"/>
                                </a:lnTo>
                                <a:lnTo>
                                  <a:pt x="444587" y="174625"/>
                                </a:lnTo>
                                <a:lnTo>
                                  <a:pt x="598764" y="174625"/>
                                </a:lnTo>
                                <a:lnTo>
                                  <a:pt x="605973" y="153200"/>
                                </a:lnTo>
                                <a:lnTo>
                                  <a:pt x="464399" y="153200"/>
                                </a:lnTo>
                                <a:lnTo>
                                  <a:pt x="590104" y="48336"/>
                                </a:lnTo>
                                <a:lnTo>
                                  <a:pt x="639745" y="48336"/>
                                </a:lnTo>
                                <a:lnTo>
                                  <a:pt x="641807" y="32588"/>
                                </a:lnTo>
                                <a:lnTo>
                                  <a:pt x="641887" y="31978"/>
                                </a:lnTo>
                                <a:lnTo>
                                  <a:pt x="641169" y="30627"/>
                                </a:lnTo>
                                <a:lnTo>
                                  <a:pt x="640266" y="29057"/>
                                </a:lnTo>
                                <a:lnTo>
                                  <a:pt x="640175" y="28898"/>
                                </a:lnTo>
                                <a:lnTo>
                                  <a:pt x="640067" y="28710"/>
                                </a:lnTo>
                                <a:close/>
                              </a:path>
                              <a:path w="644525" h="306705">
                                <a:moveTo>
                                  <a:pt x="634771" y="227167"/>
                                </a:moveTo>
                                <a:lnTo>
                                  <a:pt x="624051" y="231940"/>
                                </a:lnTo>
                                <a:lnTo>
                                  <a:pt x="613556" y="238064"/>
                                </a:lnTo>
                                <a:lnTo>
                                  <a:pt x="601015" y="244856"/>
                                </a:lnTo>
                                <a:lnTo>
                                  <a:pt x="589381" y="249256"/>
                                </a:lnTo>
                                <a:lnTo>
                                  <a:pt x="628174" y="249256"/>
                                </a:lnTo>
                                <a:lnTo>
                                  <a:pt x="641387" y="238772"/>
                                </a:lnTo>
                                <a:lnTo>
                                  <a:pt x="644525" y="232629"/>
                                </a:lnTo>
                                <a:lnTo>
                                  <a:pt x="641958" y="228079"/>
                                </a:lnTo>
                                <a:lnTo>
                                  <a:pt x="634771" y="227167"/>
                                </a:lnTo>
                                <a:close/>
                              </a:path>
                              <a:path w="644525" h="306705">
                                <a:moveTo>
                                  <a:pt x="240602" y="18905"/>
                                </a:moveTo>
                                <a:lnTo>
                                  <a:pt x="148461" y="18905"/>
                                </a:lnTo>
                                <a:lnTo>
                                  <a:pt x="181229" y="27932"/>
                                </a:lnTo>
                                <a:lnTo>
                                  <a:pt x="196582" y="50533"/>
                                </a:lnTo>
                                <a:lnTo>
                                  <a:pt x="180090" y="76668"/>
                                </a:lnTo>
                                <a:lnTo>
                                  <a:pt x="141294" y="94938"/>
                                </a:lnTo>
                                <a:lnTo>
                                  <a:pt x="102015" y="105665"/>
                                </a:lnTo>
                                <a:lnTo>
                                  <a:pt x="84072" y="109169"/>
                                </a:lnTo>
                                <a:lnTo>
                                  <a:pt x="117109" y="125822"/>
                                </a:lnTo>
                                <a:lnTo>
                                  <a:pt x="149978" y="150469"/>
                                </a:lnTo>
                                <a:lnTo>
                                  <a:pt x="176872" y="176916"/>
                                </a:lnTo>
                                <a:lnTo>
                                  <a:pt x="191984" y="198970"/>
                                </a:lnTo>
                                <a:lnTo>
                                  <a:pt x="194284" y="213277"/>
                                </a:lnTo>
                                <a:lnTo>
                                  <a:pt x="188673" y="221584"/>
                                </a:lnTo>
                                <a:lnTo>
                                  <a:pt x="178390" y="225436"/>
                                </a:lnTo>
                                <a:lnTo>
                                  <a:pt x="166673" y="226377"/>
                                </a:lnTo>
                                <a:lnTo>
                                  <a:pt x="234936" y="226377"/>
                                </a:lnTo>
                                <a:lnTo>
                                  <a:pt x="239291" y="220036"/>
                                </a:lnTo>
                                <a:lnTo>
                                  <a:pt x="242226" y="199440"/>
                                </a:lnTo>
                                <a:lnTo>
                                  <a:pt x="238152" y="172519"/>
                                </a:lnTo>
                                <a:lnTo>
                                  <a:pt x="224052" y="146099"/>
                                </a:lnTo>
                                <a:lnTo>
                                  <a:pt x="197102" y="122286"/>
                                </a:lnTo>
                                <a:lnTo>
                                  <a:pt x="154481" y="103187"/>
                                </a:lnTo>
                                <a:lnTo>
                                  <a:pt x="214454" y="88038"/>
                                </a:lnTo>
                                <a:lnTo>
                                  <a:pt x="242407" y="66387"/>
                                </a:lnTo>
                                <a:lnTo>
                                  <a:pt x="250361" y="46982"/>
                                </a:lnTo>
                                <a:lnTo>
                                  <a:pt x="250341" y="38569"/>
                                </a:lnTo>
                                <a:lnTo>
                                  <a:pt x="241938" y="19629"/>
                                </a:lnTo>
                                <a:lnTo>
                                  <a:pt x="240602" y="18905"/>
                                </a:lnTo>
                                <a:close/>
                              </a:path>
                              <a:path w="644525" h="306705">
                                <a:moveTo>
                                  <a:pt x="639745" y="48336"/>
                                </a:moveTo>
                                <a:lnTo>
                                  <a:pt x="590104" y="48336"/>
                                </a:lnTo>
                                <a:lnTo>
                                  <a:pt x="549210" y="153200"/>
                                </a:lnTo>
                                <a:lnTo>
                                  <a:pt x="605973" y="153200"/>
                                </a:lnTo>
                                <a:lnTo>
                                  <a:pt x="638783" y="55676"/>
                                </a:lnTo>
                                <a:lnTo>
                                  <a:pt x="639745" y="48336"/>
                                </a:lnTo>
                                <a:close/>
                              </a:path>
                              <a:path w="644525" h="306705">
                                <a:moveTo>
                                  <a:pt x="389076" y="2654"/>
                                </a:moveTo>
                                <a:lnTo>
                                  <a:pt x="357964" y="2654"/>
                                </a:lnTo>
                                <a:lnTo>
                                  <a:pt x="325309" y="6848"/>
                                </a:lnTo>
                                <a:lnTo>
                                  <a:pt x="295675" y="21792"/>
                                </a:lnTo>
                                <a:lnTo>
                                  <a:pt x="274611" y="54000"/>
                                </a:lnTo>
                                <a:lnTo>
                                  <a:pt x="272102" y="82759"/>
                                </a:lnTo>
                                <a:lnTo>
                                  <a:pt x="281945" y="107705"/>
                                </a:lnTo>
                                <a:lnTo>
                                  <a:pt x="298960" y="126541"/>
                                </a:lnTo>
                                <a:lnTo>
                                  <a:pt x="317968" y="136969"/>
                                </a:lnTo>
                                <a:lnTo>
                                  <a:pt x="330306" y="138359"/>
                                </a:lnTo>
                                <a:lnTo>
                                  <a:pt x="338022" y="135364"/>
                                </a:lnTo>
                                <a:lnTo>
                                  <a:pt x="339175" y="129752"/>
                                </a:lnTo>
                                <a:lnTo>
                                  <a:pt x="320121" y="112925"/>
                                </a:lnTo>
                                <a:lnTo>
                                  <a:pt x="312533" y="97132"/>
                                </a:lnTo>
                                <a:lnTo>
                                  <a:pt x="348701" y="39639"/>
                                </a:lnTo>
                                <a:lnTo>
                                  <a:pt x="388911" y="30627"/>
                                </a:lnTo>
                                <a:lnTo>
                                  <a:pt x="423423" y="28710"/>
                                </a:lnTo>
                                <a:lnTo>
                                  <a:pt x="640067" y="28710"/>
                                </a:lnTo>
                                <a:lnTo>
                                  <a:pt x="634429" y="18905"/>
                                </a:lnTo>
                                <a:lnTo>
                                  <a:pt x="634677" y="18905"/>
                                </a:lnTo>
                                <a:lnTo>
                                  <a:pt x="620149" y="13203"/>
                                </a:lnTo>
                                <a:lnTo>
                                  <a:pt x="603261" y="12039"/>
                                </a:lnTo>
                                <a:lnTo>
                                  <a:pt x="565517" y="10573"/>
                                </a:lnTo>
                                <a:lnTo>
                                  <a:pt x="435099" y="4120"/>
                                </a:lnTo>
                                <a:lnTo>
                                  <a:pt x="389076" y="2654"/>
                                </a:lnTo>
                                <a:close/>
                              </a:path>
                              <a:path w="644525" h="306705">
                                <a:moveTo>
                                  <a:pt x="158215" y="0"/>
                                </a:moveTo>
                                <a:lnTo>
                                  <a:pt x="119100" y="1013"/>
                                </a:lnTo>
                                <a:lnTo>
                                  <a:pt x="74417" y="15184"/>
                                </a:lnTo>
                                <a:lnTo>
                                  <a:pt x="60247" y="33815"/>
                                </a:lnTo>
                                <a:lnTo>
                                  <a:pt x="64722" y="39892"/>
                                </a:lnTo>
                                <a:lnTo>
                                  <a:pt x="74720" y="40094"/>
                                </a:lnTo>
                                <a:lnTo>
                                  <a:pt x="86892" y="32588"/>
                                </a:lnTo>
                                <a:lnTo>
                                  <a:pt x="112332" y="21206"/>
                                </a:lnTo>
                                <a:lnTo>
                                  <a:pt x="148461" y="18905"/>
                                </a:lnTo>
                                <a:lnTo>
                                  <a:pt x="240602" y="18905"/>
                                </a:lnTo>
                                <a:lnTo>
                                  <a:pt x="220256" y="7888"/>
                                </a:lnTo>
                                <a:lnTo>
                                  <a:pt x="190585" y="1845"/>
                                </a:lnTo>
                                <a:lnTo>
                                  <a:pt x="158215" y="0"/>
                                </a:lnTo>
                                <a:close/>
                              </a:path>
                              <a:path w="644525" h="306705">
                                <a:moveTo>
                                  <a:pt x="478063" y="28710"/>
                                </a:moveTo>
                                <a:lnTo>
                                  <a:pt x="425890" y="28710"/>
                                </a:lnTo>
                                <a:lnTo>
                                  <a:pt x="439355" y="29057"/>
                                </a:lnTo>
                                <a:lnTo>
                                  <a:pt x="478063" y="28710"/>
                                </a:lnTo>
                                <a:close/>
                              </a:path>
                            </a:pathLst>
                          </a:custGeom>
                          <a:solidFill>
                            <a:srgbClr val="FFFFFF"/>
                          </a:solidFill>
                        </wps:spPr>
                        <wps:bodyPr wrap="square" lIns="0" tIns="0" rIns="0" bIns="0" rtlCol="0">
                          <a:prstTxWarp prst="textNoShape">
                            <a:avLst/>
                          </a:prstTxWarp>
                          <a:noAutofit/>
                        </wps:bodyPr>
                      </wps:wsp>
                      <pic:pic>
                        <pic:nvPicPr>
                          <pic:cNvPr id="14" name="Image 14"/>
                          <pic:cNvPicPr/>
                        </pic:nvPicPr>
                        <pic:blipFill>
                          <a:blip r:embed="rId9" cstate="print"/>
                          <a:stretch>
                            <a:fillRect/>
                          </a:stretch>
                        </pic:blipFill>
                        <pic:spPr>
                          <a:xfrm>
                            <a:off x="5761739" y="5822297"/>
                            <a:ext cx="1134000" cy="1134000"/>
                          </a:xfrm>
                          <a:prstGeom prst="rect">
                            <a:avLst/>
                          </a:prstGeom>
                        </pic:spPr>
                      </pic:pic>
                    </wpg:wgp>
                  </a:graphicData>
                </a:graphic>
              </wp:anchor>
            </w:drawing>
          </mc:Choice>
          <mc:Fallback>
            <w:pict>
              <v:group style="position:absolute;margin-left:-.000003pt;margin-top:.000015pt;width:599.3pt;height:841.9pt;mso-position-horizontal-relative:page;mso-position-vertical-relative:page;z-index:-15800320" id="docshapegroup2" coordorigin="0,0" coordsize="11986,16838">
                <v:shape style="position:absolute;left:0;top:0;width:11906;height:10262" type="#_x0000_t75" id="docshape3" stroked="false">
                  <v:imagedata r:id="rId5" o:title=""/>
                </v:shape>
                <v:shape style="position:absolute;left:6439;top:8560;width:5466;height:4621" id="docshape4" coordorigin="6440,8560" coordsize="5466,4621" path="m9529,8560l9443,8561,9357,8564,9272,8568,9187,8574,9103,8582,9020,8591,8937,8602,8856,8615,8775,8629,8695,8645,8616,8663,8537,8682,8460,8702,8383,8724,8308,8748,8234,8772,8160,8799,8088,8826,8017,8855,7947,8886,7878,8917,7810,8950,7744,8985,7679,9020,7615,9057,7552,9095,7491,9134,7432,9174,7373,9216,7316,9258,7261,9302,7207,9346,7155,9392,7104,9439,7055,9487,7008,9535,6962,9585,6918,9635,6875,9687,6835,9739,6796,9792,6759,9846,6724,9901,6691,9957,6659,10013,6630,10071,6602,10128,6577,10187,6554,10246,6532,10306,6513,10367,6496,10428,6481,10489,6469,10552,6458,10614,6450,10678,6444,10741,6441,10806,6440,10870,6441,10935,6444,10999,6450,11063,6458,11126,6469,11189,6481,11251,6496,11313,6513,11374,6532,11434,6554,11494,6577,11554,6602,11612,6630,11670,6659,11727,6691,11784,6724,11839,6759,11894,6796,11948,6835,12001,6875,12054,6918,12105,6962,12156,7008,12205,7055,12254,7104,12302,7155,12348,7207,12394,7261,12439,7316,12482,7373,12525,7432,12566,7491,12607,7552,12646,7615,12684,7679,12720,7744,12756,7810,12790,7878,12823,7947,12855,8017,12885,8088,12914,8160,12942,8234,12968,8308,12993,8383,13016,8460,13038,8537,13059,8616,13078,8695,13095,8775,13111,8856,13125,8937,13138,9020,13149,9103,13159,9187,13166,9272,13173,9357,13177,9443,13180,9529,13180,9616,13180,9702,13177,9787,13173,9872,13166,9956,13159,10039,13149,10121,13138,10203,13125,10284,13111,10364,13095,10443,13078,10522,13059,10599,13038,10675,13016,10751,12993,10825,12968,10899,12942,10971,12914,11042,12885,11112,12855,11181,12823,11249,12790,11315,12756,11380,12720,11444,12684,11506,12646,11568,12607,11627,12566,11686,12525,11742,12482,11798,12439,11852,12394,11906,12347,11906,9393,11852,9346,11798,9302,11742,9258,11686,9216,11627,9174,11568,9134,11506,9095,11444,9057,11380,9020,11315,8985,11249,8950,11181,8917,11112,8886,11042,8855,10971,8826,10899,8799,10825,8772,10751,8748,10675,8724,10599,8702,10522,8682,10443,8663,10364,8645,10284,8629,10203,8615,10121,8602,10039,8591,9956,8582,9872,8574,9787,8568,9702,8564,9616,8561,9529,8560xe" filled="true" fillcolor="#ffffff" stroked="false">
                  <v:path arrowok="t"/>
                  <v:fill type="solid"/>
                </v:shape>
                <v:shape style="position:absolute;left:6439;top:8560;width:5466;height:4621" id="docshape5" coordorigin="6440,8560" coordsize="5466,4621" path="m11906,9393l11852,9346,11798,9302,11742,9258,11686,9216,11627,9174,11568,9134,11506,9095,11444,9057,11380,9020,11315,8985,11249,8950,11181,8917,11112,8886,11042,8855,10971,8826,10899,8799,10825,8772,10751,8748,10675,8724,10599,8702,10522,8682,10443,8663,10364,8645,10284,8629,10203,8615,10121,8602,10039,8591,9956,8582,9872,8574,9787,8568,9702,8564,9616,8561,9529,8560,9443,8561,9357,8564,9272,8568,9187,8574,9103,8582,9020,8591,8937,8602,8856,8615,8775,8629,8695,8645,8616,8663,8537,8682,8460,8702,8383,8724,8308,8748,8234,8772,8160,8799,8088,8826,8017,8855,7947,8886,7878,8917,7810,8950,7744,8985,7679,9020,7615,9057,7552,9095,7491,9134,7432,9174,7373,9216,7316,9258,7261,9302,7207,9346,7155,9392,7104,9439,7055,9487,7008,9535,6962,9585,6918,9635,6875,9687,6835,9739,6796,9792,6759,9846,6724,9901,6691,9957,6659,10013,6630,10071,6602,10128,6577,10187,6554,10246,6532,10306,6513,10367,6496,10428,6481,10489,6469,10552,6458,10614,6450,10678,6444,10741,6441,10806,6440,10870,6441,10935,6444,10999,6450,11063,6458,11126,6469,11189,6481,11251,6496,11313,6513,11374,6532,11434,6554,11494,6577,11554,6602,11612,6630,11670,6659,11727,6691,11784,6724,11839,6759,11894,6796,11948,6835,12001,6875,12054,6918,12105,6962,12156,7008,12205,7055,12254,7104,12302,7155,12348,7207,12394,7261,12439,7316,12482,7373,12525,7432,12566,7491,12607,7552,12646,7615,12684,7679,12720,7744,12756,7810,12790,7878,12823,7947,12855,8017,12885,8088,12914,8160,12942,8234,12968,8308,12993,8383,13016,8460,13038,8537,13059,8616,13078,8695,13095,8775,13111,8856,13125,8937,13138,9020,13149,9103,13159,9187,13166,9272,13173,9357,13177,9443,13180,9529,13180,9616,13180,9702,13177,9787,13173,9872,13166,9956,13159,10039,13149,10121,13138,10203,13125,10284,13111,10364,13095,10443,13078,10522,13059,10599,13038,10675,13016,10751,12993,10825,12968,10899,12942,10971,12914,11042,12885,11112,12855,11181,12823,11249,12790,11315,12756,11380,12720,11444,12684,11506,12646,11568,12607,11627,12566,11686,12525,11742,12482,11798,12439,11852,12394,11904,12348,11906,12347e" filled="false" stroked="true" strokeweight="8pt" strokecolor="#ed6929">
                  <v:path arrowok="t"/>
                  <v:stroke dashstyle="solid"/>
                </v:shape>
                <v:shape style="position:absolute;left:0;top:8548;width:11906;height:8289" id="docshape6" coordorigin="0,8549" coordsize="11906,8289" path="m0,8549l0,16838,11906,16838,11906,11916,11714,11884,11474,11841,11316,11809,11159,11776,11004,11741,10850,11704,10698,11664,10548,11623,10400,11580,10254,11535,10110,11487,10038,11463,9968,11438,9898,11412,9828,11386,9759,11359,9690,11332,9623,11304,9555,11275,9489,11246,9423,11216,9357,11186,9293,11155,9229,11124,8828,10944,8431,10772,8037,10608,7550,10414,7069,10231,6594,10060,6127,9900,5667,9751,5214,9611,4682,9457,4162,9317,3656,9190,3163,9075,2685,8972,2146,8866,1629,8774,1135,8695,665,8629,159,8566,0,8549xe" filled="true" fillcolor="#f37025" stroked="false">
                  <v:path arrowok="t"/>
                  <v:fill type="solid"/>
                </v:shape>
                <v:shape style="position:absolute;left:10597;top:799;width:461;height:461" id="docshape7" coordorigin="10598,799" coordsize="461,461" path="m10828,799l10755,811,10692,844,10642,894,10610,957,10598,1029,10610,1102,10642,1165,10692,1215,10755,1248,10828,1260,10901,1248,10964,1215,11014,1165,11046,1102,11058,1029,11046,957,11014,894,10964,844,10901,811,10828,799xe" filled="true" fillcolor="#ffffff" stroked="false">
                  <v:path arrowok="t"/>
                  <v:fill type="solid"/>
                </v:shape>
                <v:shape style="position:absolute;left:10683;top:884;width:290;height:290" type="#_x0000_t75" id="docshape8" stroked="false">
                  <v:imagedata r:id="rId6" o:title=""/>
                </v:shape>
                <v:shape style="position:absolute;left:9924;top:799;width:461;height:458" id="docshape9" coordorigin="9924,799" coordsize="461,458" path="m10154,799l10082,811,10018,844,9969,894,9936,957,9924,1029,9939,1111,9980,1180,10042,1230,10118,1257,10118,1096,10060,1096,10060,1029,10118,1029,10118,979,10124,940,10142,912,10169,895,10205,889,10224,890,10240,891,10257,894,10257,950,10228,950,10210,953,10198,962,10192,973,10190,986,10190,1029,10254,1029,10244,1096,10190,1096,10190,1257,10267,1230,10329,1180,10369,1111,10384,1029,10373,957,10340,894,10290,844,10227,811,10154,799xe" filled="true" fillcolor="#ffffff" stroked="false">
                  <v:path arrowok="t"/>
                  <v:fill type="solid"/>
                </v:shape>
                <v:shape style="position:absolute;left:10059;top:889;width:197;height:371" type="#_x0000_t75" id="docshape10" stroked="false">
                  <v:imagedata r:id="rId7" o:title=""/>
                </v:shape>
                <v:rect style="position:absolute;left:4359;top:566;width:3212;height:1224" id="docshape11" filled="true" fillcolor="#000000" stroked="false">
                  <v:fill opacity="49152f" type="solid"/>
                </v:rect>
                <v:shape style="position:absolute;left:5502;top:620;width:1929;height:1010" type="#_x0000_t75" id="docshape12" stroked="false">
                  <v:imagedata r:id="rId8" o:title=""/>
                </v:shape>
                <v:shape style="position:absolute;left:4425;top:1163;width:1015;height:483" id="docshape13" coordorigin="4426,1164" coordsize="1015,483" path="m4480,1432l4473,1435,4467,1437,4447,1455,4431,1487,4426,1528,4436,1570,4470,1608,4534,1636,4633,1646,4815,1614,4867,1590,4661,1590,4619,1590,4595,1588,4594,1588,4568,1583,4544,1574,4522,1561,4519,1559,4517,1556,4514,1554,4704,1554,4755,1549,4786,1534,4796,1520,4489,1520,4486,1515,4484,1509,4484,1509,4483,1503,4482,1478,4482,1476,4485,1457,4488,1445,4486,1437,4484,1436,4480,1432xm5368,1439l5283,1439,5250,1520,5250,1521,5236,1566,5239,1590,5240,1590,5240,1591,5258,1613,5296,1619,5349,1599,5401,1567,5415,1556,5354,1556,5341,1555,5338,1541,5342,1522,5342,1521,5347,1502,5350,1494,5368,1439xm5434,1209l5178,1209,5218,1209,5253,1211,5301,1214,5231,1280,5148,1354,5049,1440,4951,1509,4862,1553,4784,1578,4717,1588,4661,1590,4867,1590,4973,1543,5084,1471,5126,1439,5368,1439,5380,1405,5157,1405,5355,1240,5433,1240,5436,1215,5436,1214,5435,1212,5434,1210,5434,1209,5434,1209xm5425,1522l5408,1529,5392,1539,5372,1550,5354,1556,5415,1556,5436,1540,5441,1530,5437,1523,5425,1522xm4804,1194l4659,1194,4711,1208,4735,1244,4709,1285,4648,1313,4586,1330,4558,1336,4610,1362,4662,1401,4704,1443,4728,1477,4732,1500,4723,1513,4706,1519,4688,1520,4796,1520,4802,1510,4807,1478,4801,1436,4778,1394,4736,1357,4669,1326,4763,1303,4807,1268,4820,1238,4820,1225,4807,1195,4804,1194xm5433,1240l5355,1240,5290,1405,5380,1405,5432,1252,5433,1240xm5038,1168l4989,1168,4938,1175,4891,1198,4858,1249,4854,1294,4870,1334,4896,1363,4926,1380,4946,1382,4958,1377,4960,1368,4930,1342,4918,1317,4916,1288,4928,1259,4975,1226,5038,1212,5092,1209,5434,1209,5425,1194,5425,1194,5402,1185,5376,1183,5316,1181,5111,1170,5038,1168xm4675,1164l4613,1166,4570,1175,4543,1188,4527,1201,4520,1217,4527,1227,4543,1227,4562,1215,4602,1197,4659,1194,4804,1194,4772,1176,4726,1167,4675,1164xm5178,1209l5096,1209,5117,1210,5178,1209xe" filled="true" fillcolor="#ffffff" stroked="false">
                  <v:path arrowok="t"/>
                  <v:fill type="solid"/>
                </v:shape>
                <v:shape style="position:absolute;left:9073;top:9168;width:1786;height:1786" type="#_x0000_t75" id="docshape14" stroked="false">
                  <v:imagedata r:id="rId9" o:title=""/>
                </v:shape>
                <w10:wrap type="none"/>
              </v:group>
            </w:pict>
          </mc:Fallback>
        </mc:AlternateContent>
      </w:r>
    </w:p>
    <w:p>
      <w:pPr>
        <w:pStyle w:val="BodyText"/>
        <w:rPr>
          <w:rFonts w:ascii="Futura PT Medium"/>
        </w:rPr>
      </w:pPr>
    </w:p>
    <w:p>
      <w:pPr>
        <w:pStyle w:val="BodyText"/>
        <w:rPr>
          <w:rFonts w:ascii="Futura PT Medium"/>
        </w:rPr>
      </w:pPr>
    </w:p>
    <w:p>
      <w:pPr>
        <w:pStyle w:val="BodyText"/>
        <w:rPr>
          <w:rFonts w:ascii="Futura PT Medium"/>
        </w:rPr>
      </w:pPr>
    </w:p>
    <w:p>
      <w:pPr>
        <w:pStyle w:val="BodyText"/>
        <w:rPr>
          <w:rFonts w:ascii="Futura PT Medium"/>
        </w:rPr>
      </w:pPr>
    </w:p>
    <w:p>
      <w:pPr>
        <w:pStyle w:val="BodyText"/>
        <w:rPr>
          <w:rFonts w:ascii="Futura PT Medium"/>
        </w:rPr>
      </w:pPr>
    </w:p>
    <w:p>
      <w:pPr>
        <w:pStyle w:val="BodyText"/>
        <w:rPr>
          <w:rFonts w:ascii="Futura PT Medium"/>
        </w:rPr>
      </w:pPr>
    </w:p>
    <w:p>
      <w:pPr>
        <w:pStyle w:val="BodyText"/>
        <w:rPr>
          <w:rFonts w:ascii="Futura PT Medium"/>
        </w:rPr>
      </w:pPr>
    </w:p>
    <w:p>
      <w:pPr>
        <w:pStyle w:val="BodyText"/>
        <w:spacing w:before="121"/>
        <w:rPr>
          <w:rFonts w:ascii="Futura PT Medium"/>
        </w:rPr>
      </w:pPr>
    </w:p>
    <w:p>
      <w:pPr>
        <w:spacing w:before="0"/>
        <w:ind w:left="430" w:right="0" w:firstLine="0"/>
        <w:jc w:val="left"/>
        <w:rPr>
          <w:rFonts w:ascii="Futura PT Heavy"/>
          <w:b/>
          <w:sz w:val="16"/>
        </w:rPr>
      </w:pPr>
      <w:r>
        <w:rPr>
          <w:rFonts w:ascii="Futura PT Heavy"/>
          <w:b/>
          <w:color w:val="FFFFFF"/>
          <w:sz w:val="16"/>
        </w:rPr>
        <w:t>IM24-</w:t>
      </w:r>
      <w:r>
        <w:rPr>
          <w:rFonts w:ascii="Futura PT Heavy"/>
          <w:b/>
          <w:color w:val="FFFFFF"/>
          <w:spacing w:val="-5"/>
          <w:sz w:val="16"/>
        </w:rPr>
        <w:t>25</w:t>
      </w:r>
    </w:p>
    <w:p>
      <w:pPr>
        <w:spacing w:after="0"/>
        <w:jc w:val="left"/>
        <w:rPr>
          <w:rFonts w:ascii="Futura PT Heavy"/>
          <w:sz w:val="16"/>
        </w:rPr>
        <w:sectPr>
          <w:type w:val="continuous"/>
          <w:pgSz w:w="11910" w:h="16840"/>
          <w:pgMar w:top="320" w:bottom="280" w:left="0" w:right="0"/>
        </w:sectPr>
      </w:pPr>
    </w:p>
    <w:p>
      <w:pPr>
        <w:pStyle w:val="BodyText"/>
        <w:ind w:left="4749"/>
        <w:rPr>
          <w:rFonts w:ascii="Futura PT Heavy"/>
          <w:sz w:val="20"/>
        </w:rPr>
      </w:pPr>
      <w:r>
        <w:rPr/>
        <mc:AlternateContent>
          <mc:Choice Requires="wps">
            <w:drawing>
              <wp:anchor distT="0" distB="0" distL="0" distR="0" allowOverlap="1" layoutInCell="1" locked="0" behindDoc="0" simplePos="0" relativeHeight="15730176">
                <wp:simplePos x="0" y="0"/>
                <wp:positionH relativeFrom="page">
                  <wp:posOffset>0</wp:posOffset>
                </wp:positionH>
                <wp:positionV relativeFrom="page">
                  <wp:posOffset>9379318</wp:posOffset>
                </wp:positionV>
                <wp:extent cx="7560309" cy="131318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7560309" cy="1313180"/>
                          <a:chExt cx="7560309" cy="1313180"/>
                        </a:xfrm>
                      </wpg:grpSpPr>
                      <wps:wsp>
                        <wps:cNvPr id="16" name="Graphic 16"/>
                        <wps:cNvSpPr/>
                        <wps:spPr>
                          <a:xfrm>
                            <a:off x="0" y="0"/>
                            <a:ext cx="7560309" cy="1313180"/>
                          </a:xfrm>
                          <a:custGeom>
                            <a:avLst/>
                            <a:gdLst/>
                            <a:ahLst/>
                            <a:cxnLst/>
                            <a:rect l="l" t="t" r="r" b="b"/>
                            <a:pathLst>
                              <a:path w="7560309" h="1313180">
                                <a:moveTo>
                                  <a:pt x="7559992" y="0"/>
                                </a:moveTo>
                                <a:lnTo>
                                  <a:pt x="7400230" y="37607"/>
                                </a:lnTo>
                                <a:lnTo>
                                  <a:pt x="7296111" y="63858"/>
                                </a:lnTo>
                                <a:lnTo>
                                  <a:pt x="7194068" y="91021"/>
                                </a:lnTo>
                                <a:lnTo>
                                  <a:pt x="7094241" y="119067"/>
                                </a:lnTo>
                                <a:lnTo>
                                  <a:pt x="6996772" y="147970"/>
                                </a:lnTo>
                                <a:lnTo>
                                  <a:pt x="6901803" y="177703"/>
                                </a:lnTo>
                                <a:lnTo>
                                  <a:pt x="6809473" y="208238"/>
                                </a:lnTo>
                                <a:lnTo>
                                  <a:pt x="6719925" y="239549"/>
                                </a:lnTo>
                                <a:lnTo>
                                  <a:pt x="6676238" y="255486"/>
                                </a:lnTo>
                                <a:lnTo>
                                  <a:pt x="6633299" y="271607"/>
                                </a:lnTo>
                                <a:lnTo>
                                  <a:pt x="6591126" y="287908"/>
                                </a:lnTo>
                                <a:lnTo>
                                  <a:pt x="6549737" y="304386"/>
                                </a:lnTo>
                                <a:lnTo>
                                  <a:pt x="6509149" y="321037"/>
                                </a:lnTo>
                                <a:lnTo>
                                  <a:pt x="6469380" y="337858"/>
                                </a:lnTo>
                                <a:lnTo>
                                  <a:pt x="5542476" y="805567"/>
                                </a:lnTo>
                                <a:lnTo>
                                  <a:pt x="4882451" y="1063015"/>
                                </a:lnTo>
                                <a:lnTo>
                                  <a:pt x="4173353" y="1201591"/>
                                </a:lnTo>
                                <a:lnTo>
                                  <a:pt x="3099231" y="1312684"/>
                                </a:lnTo>
                                <a:lnTo>
                                  <a:pt x="7559992" y="1312684"/>
                                </a:lnTo>
                                <a:lnTo>
                                  <a:pt x="7559992" y="0"/>
                                </a:lnTo>
                                <a:close/>
                              </a:path>
                              <a:path w="7560309" h="1313180">
                                <a:moveTo>
                                  <a:pt x="0" y="732764"/>
                                </a:moveTo>
                                <a:lnTo>
                                  <a:pt x="0" y="1312684"/>
                                </a:lnTo>
                                <a:lnTo>
                                  <a:pt x="1825282" y="1312684"/>
                                </a:lnTo>
                                <a:lnTo>
                                  <a:pt x="1726051" y="1301371"/>
                                </a:lnTo>
                                <a:lnTo>
                                  <a:pt x="1626926" y="1288195"/>
                                </a:lnTo>
                                <a:lnTo>
                                  <a:pt x="1527950" y="1273107"/>
                                </a:lnTo>
                                <a:lnTo>
                                  <a:pt x="1478531" y="1264832"/>
                                </a:lnTo>
                                <a:lnTo>
                                  <a:pt x="1429166" y="1256061"/>
                                </a:lnTo>
                                <a:lnTo>
                                  <a:pt x="1379859" y="1246788"/>
                                </a:lnTo>
                                <a:lnTo>
                                  <a:pt x="1330617" y="1237008"/>
                                </a:lnTo>
                                <a:lnTo>
                                  <a:pt x="1281445" y="1226713"/>
                                </a:lnTo>
                                <a:lnTo>
                                  <a:pt x="1232347" y="1215900"/>
                                </a:lnTo>
                                <a:lnTo>
                                  <a:pt x="1183331" y="1204560"/>
                                </a:lnTo>
                                <a:lnTo>
                                  <a:pt x="1134400" y="1192689"/>
                                </a:lnTo>
                                <a:lnTo>
                                  <a:pt x="1085561" y="1180281"/>
                                </a:lnTo>
                                <a:lnTo>
                                  <a:pt x="1036819" y="1167329"/>
                                </a:lnTo>
                                <a:lnTo>
                                  <a:pt x="988179" y="1153827"/>
                                </a:lnTo>
                                <a:lnTo>
                                  <a:pt x="939647" y="1139770"/>
                                </a:lnTo>
                                <a:lnTo>
                                  <a:pt x="891228" y="1125151"/>
                                </a:lnTo>
                                <a:lnTo>
                                  <a:pt x="842928" y="1109965"/>
                                </a:lnTo>
                                <a:lnTo>
                                  <a:pt x="794752" y="1094206"/>
                                </a:lnTo>
                                <a:lnTo>
                                  <a:pt x="746705" y="1077867"/>
                                </a:lnTo>
                                <a:lnTo>
                                  <a:pt x="698794" y="1060942"/>
                                </a:lnTo>
                                <a:lnTo>
                                  <a:pt x="651022" y="1043427"/>
                                </a:lnTo>
                                <a:lnTo>
                                  <a:pt x="603397" y="1025314"/>
                                </a:lnTo>
                                <a:lnTo>
                                  <a:pt x="555922" y="1006597"/>
                                </a:lnTo>
                                <a:lnTo>
                                  <a:pt x="508604" y="987271"/>
                                </a:lnTo>
                                <a:lnTo>
                                  <a:pt x="461449" y="967330"/>
                                </a:lnTo>
                                <a:lnTo>
                                  <a:pt x="414460" y="946768"/>
                                </a:lnTo>
                                <a:lnTo>
                                  <a:pt x="367645" y="925579"/>
                                </a:lnTo>
                                <a:lnTo>
                                  <a:pt x="321008" y="903756"/>
                                </a:lnTo>
                                <a:lnTo>
                                  <a:pt x="274555" y="881294"/>
                                </a:lnTo>
                                <a:lnTo>
                                  <a:pt x="228291" y="858187"/>
                                </a:lnTo>
                                <a:lnTo>
                                  <a:pt x="182222" y="834428"/>
                                </a:lnTo>
                                <a:lnTo>
                                  <a:pt x="136352" y="810013"/>
                                </a:lnTo>
                                <a:lnTo>
                                  <a:pt x="90689" y="784934"/>
                                </a:lnTo>
                                <a:lnTo>
                                  <a:pt x="45236" y="759187"/>
                                </a:lnTo>
                                <a:lnTo>
                                  <a:pt x="0" y="732764"/>
                                </a:lnTo>
                                <a:close/>
                              </a:path>
                            </a:pathLst>
                          </a:custGeom>
                          <a:solidFill>
                            <a:srgbClr val="F26527"/>
                          </a:solidFill>
                        </wps:spPr>
                        <wps:bodyPr wrap="square" lIns="0" tIns="0" rIns="0" bIns="0" rtlCol="0">
                          <a:prstTxWarp prst="textNoShape">
                            <a:avLst/>
                          </a:prstTxWarp>
                          <a:noAutofit/>
                        </wps:bodyPr>
                      </wps:wsp>
                      <wps:wsp>
                        <wps:cNvPr id="17" name="Textbox 17"/>
                        <wps:cNvSpPr txBox="1"/>
                        <wps:spPr>
                          <a:xfrm>
                            <a:off x="0" y="0"/>
                            <a:ext cx="7560309" cy="1313180"/>
                          </a:xfrm>
                          <a:prstGeom prst="rect">
                            <a:avLst/>
                          </a:prstGeom>
                        </wps:spPr>
                        <wps:txbx>
                          <w:txbxContent>
                            <w:p>
                              <w:pPr>
                                <w:spacing w:line="240" w:lineRule="auto" w:before="30"/>
                                <w:rPr>
                                  <w:sz w:val="16"/>
                                </w:rPr>
                              </w:pPr>
                            </w:p>
                            <w:p>
                              <w:pPr>
                                <w:spacing w:line="220" w:lineRule="auto" w:before="0"/>
                                <w:ind w:left="720" w:right="8882" w:firstLine="0"/>
                                <w:jc w:val="left"/>
                                <w:rPr>
                                  <w:sz w:val="16"/>
                                </w:rPr>
                              </w:pPr>
                              <w:r>
                                <w:rPr>
                                  <w:color w:val="000101"/>
                                  <w:sz w:val="16"/>
                                </w:rPr>
                                <w:t>Hotel previsti o similari: Lisbona</w:t>
                              </w:r>
                              <w:r>
                                <w:rPr>
                                  <w:color w:val="000101"/>
                                  <w:spacing w:val="-11"/>
                                  <w:sz w:val="16"/>
                                </w:rPr>
                                <w:t> </w:t>
                              </w:r>
                              <w:r>
                                <w:rPr>
                                  <w:color w:val="000101"/>
                                  <w:sz w:val="16"/>
                                </w:rPr>
                                <w:t>:</w:t>
                              </w:r>
                              <w:r>
                                <w:rPr>
                                  <w:color w:val="000101"/>
                                  <w:spacing w:val="-11"/>
                                  <w:sz w:val="16"/>
                                </w:rPr>
                                <w:t> </w:t>
                              </w:r>
                              <w:r>
                                <w:rPr>
                                  <w:color w:val="000101"/>
                                  <w:sz w:val="16"/>
                                </w:rPr>
                                <w:t>Sana</w:t>
                              </w:r>
                              <w:r>
                                <w:rPr>
                                  <w:color w:val="000101"/>
                                  <w:spacing w:val="-11"/>
                                  <w:sz w:val="16"/>
                                </w:rPr>
                                <w:t> </w:t>
                              </w:r>
                              <w:r>
                                <w:rPr>
                                  <w:color w:val="000101"/>
                                  <w:sz w:val="16"/>
                                </w:rPr>
                                <w:t>Metropolitan Evora : Hotel Evora</w:t>
                              </w:r>
                            </w:p>
                            <w:p>
                              <w:pPr>
                                <w:spacing w:line="220" w:lineRule="auto" w:before="1"/>
                                <w:ind w:left="720" w:right="8222" w:firstLine="0"/>
                                <w:jc w:val="left"/>
                                <w:rPr>
                                  <w:sz w:val="16"/>
                                </w:rPr>
                              </w:pPr>
                              <w:r>
                                <w:rPr>
                                  <w:color w:val="000101"/>
                                  <w:sz w:val="16"/>
                                </w:rPr>
                                <w:t>Coimbra : Coimbra Aeminium Guimarães</w:t>
                              </w:r>
                              <w:r>
                                <w:rPr>
                                  <w:color w:val="000101"/>
                                  <w:spacing w:val="-10"/>
                                  <w:sz w:val="16"/>
                                </w:rPr>
                                <w:t> </w:t>
                              </w:r>
                              <w:r>
                                <w:rPr>
                                  <w:color w:val="000101"/>
                                  <w:sz w:val="16"/>
                                </w:rPr>
                                <w:t>:</w:t>
                              </w:r>
                              <w:r>
                                <w:rPr>
                                  <w:color w:val="000101"/>
                                  <w:spacing w:val="-10"/>
                                  <w:sz w:val="16"/>
                                </w:rPr>
                                <w:t> </w:t>
                              </w:r>
                              <w:r>
                                <w:rPr>
                                  <w:color w:val="000101"/>
                                  <w:sz w:val="16"/>
                                </w:rPr>
                                <w:t>Hotel</w:t>
                              </w:r>
                              <w:r>
                                <w:rPr>
                                  <w:color w:val="000101"/>
                                  <w:spacing w:val="-10"/>
                                  <w:sz w:val="16"/>
                                </w:rPr>
                                <w:t> </w:t>
                              </w:r>
                              <w:r>
                                <w:rPr>
                                  <w:color w:val="000101"/>
                                  <w:sz w:val="16"/>
                                </w:rPr>
                                <w:t>De</w:t>
                              </w:r>
                              <w:r>
                                <w:rPr>
                                  <w:color w:val="000101"/>
                                  <w:spacing w:val="-10"/>
                                  <w:sz w:val="16"/>
                                </w:rPr>
                                <w:t> </w:t>
                              </w:r>
                              <w:r>
                                <w:rPr>
                                  <w:color w:val="000101"/>
                                  <w:sz w:val="16"/>
                                </w:rPr>
                                <w:t>Guimarães</w:t>
                              </w:r>
                              <w:r>
                                <w:rPr>
                                  <w:color w:val="000101"/>
                                  <w:spacing w:val="-10"/>
                                  <w:sz w:val="16"/>
                                </w:rPr>
                                <w:t> </w:t>
                              </w:r>
                              <w:r>
                                <w:rPr>
                                  <w:color w:val="000101"/>
                                  <w:sz w:val="16"/>
                                </w:rPr>
                                <w:t>4* Fatima : Cinquentenario 4*</w:t>
                              </w:r>
                            </w:p>
                          </w:txbxContent>
                        </wps:txbx>
                        <wps:bodyPr wrap="square" lIns="0" tIns="0" rIns="0" bIns="0" rtlCol="0">
                          <a:noAutofit/>
                        </wps:bodyPr>
                      </wps:wsp>
                    </wpg:wgp>
                  </a:graphicData>
                </a:graphic>
              </wp:anchor>
            </w:drawing>
          </mc:Choice>
          <mc:Fallback>
            <w:pict>
              <v:group style="position:absolute;margin-left:0pt;margin-top:738.528992pt;width:595.3pt;height:103.4pt;mso-position-horizontal-relative:page;mso-position-vertical-relative:page;z-index:15730176" id="docshapegroup15" coordorigin="0,14771" coordsize="11906,2068">
                <v:shape style="position:absolute;left:0;top:14770;width:11906;height:2068" id="docshape16" coordorigin="0,14771" coordsize="11906,2068" path="m11906,14771l11654,14830,11490,14871,11329,14914,11172,14958,11019,15004,10869,15050,10724,15099,10583,15148,10514,15173,10446,15198,10380,15224,10315,15250,10251,15276,10188,15303,8728,16039,7689,16445,6572,16663,4881,16838,11906,16838,11906,14771xm0,15925l0,16838,2874,16838,2718,16820,2562,16799,2406,16775,2328,16762,2251,16749,2173,16734,2095,16719,2018,16702,1941,16685,1864,16668,1786,16649,1710,16629,1633,16609,1556,16588,1480,16565,1404,16542,1327,16519,1252,16494,1176,16468,1100,16441,1025,16414,950,16385,875,16356,801,16325,727,16294,653,16262,579,16228,506,16194,432,16158,360,16122,287,16085,215,16046,143,16007,71,15966,0,15925xe" filled="true" fillcolor="#f26527" stroked="false">
                  <v:path arrowok="t"/>
                  <v:fill type="solid"/>
                </v:shape>
                <v:shape style="position:absolute;left:0;top:14770;width:11906;height:2068" type="#_x0000_t202" id="docshape17" filled="false" stroked="false">
                  <v:textbox inset="0,0,0,0">
                    <w:txbxContent>
                      <w:p>
                        <w:pPr>
                          <w:spacing w:line="240" w:lineRule="auto" w:before="30"/>
                          <w:rPr>
                            <w:sz w:val="16"/>
                          </w:rPr>
                        </w:pPr>
                      </w:p>
                      <w:p>
                        <w:pPr>
                          <w:spacing w:line="220" w:lineRule="auto" w:before="0"/>
                          <w:ind w:left="720" w:right="8882" w:firstLine="0"/>
                          <w:jc w:val="left"/>
                          <w:rPr>
                            <w:sz w:val="16"/>
                          </w:rPr>
                        </w:pPr>
                        <w:r>
                          <w:rPr>
                            <w:color w:val="000101"/>
                            <w:sz w:val="16"/>
                          </w:rPr>
                          <w:t>Hotel previsti o similari: Lisbona</w:t>
                        </w:r>
                        <w:r>
                          <w:rPr>
                            <w:color w:val="000101"/>
                            <w:spacing w:val="-11"/>
                            <w:sz w:val="16"/>
                          </w:rPr>
                          <w:t> </w:t>
                        </w:r>
                        <w:r>
                          <w:rPr>
                            <w:color w:val="000101"/>
                            <w:sz w:val="16"/>
                          </w:rPr>
                          <w:t>:</w:t>
                        </w:r>
                        <w:r>
                          <w:rPr>
                            <w:color w:val="000101"/>
                            <w:spacing w:val="-11"/>
                            <w:sz w:val="16"/>
                          </w:rPr>
                          <w:t> </w:t>
                        </w:r>
                        <w:r>
                          <w:rPr>
                            <w:color w:val="000101"/>
                            <w:sz w:val="16"/>
                          </w:rPr>
                          <w:t>Sana</w:t>
                        </w:r>
                        <w:r>
                          <w:rPr>
                            <w:color w:val="000101"/>
                            <w:spacing w:val="-11"/>
                            <w:sz w:val="16"/>
                          </w:rPr>
                          <w:t> </w:t>
                        </w:r>
                        <w:r>
                          <w:rPr>
                            <w:color w:val="000101"/>
                            <w:sz w:val="16"/>
                          </w:rPr>
                          <w:t>Metropolitan Evora : Hotel Evora</w:t>
                        </w:r>
                      </w:p>
                      <w:p>
                        <w:pPr>
                          <w:spacing w:line="220" w:lineRule="auto" w:before="1"/>
                          <w:ind w:left="720" w:right="8222" w:firstLine="0"/>
                          <w:jc w:val="left"/>
                          <w:rPr>
                            <w:sz w:val="16"/>
                          </w:rPr>
                        </w:pPr>
                        <w:r>
                          <w:rPr>
                            <w:color w:val="000101"/>
                            <w:sz w:val="16"/>
                          </w:rPr>
                          <w:t>Coimbra : Coimbra Aeminium Guimarães</w:t>
                        </w:r>
                        <w:r>
                          <w:rPr>
                            <w:color w:val="000101"/>
                            <w:spacing w:val="-10"/>
                            <w:sz w:val="16"/>
                          </w:rPr>
                          <w:t> </w:t>
                        </w:r>
                        <w:r>
                          <w:rPr>
                            <w:color w:val="000101"/>
                            <w:sz w:val="16"/>
                          </w:rPr>
                          <w:t>:</w:t>
                        </w:r>
                        <w:r>
                          <w:rPr>
                            <w:color w:val="000101"/>
                            <w:spacing w:val="-10"/>
                            <w:sz w:val="16"/>
                          </w:rPr>
                          <w:t> </w:t>
                        </w:r>
                        <w:r>
                          <w:rPr>
                            <w:color w:val="000101"/>
                            <w:sz w:val="16"/>
                          </w:rPr>
                          <w:t>Hotel</w:t>
                        </w:r>
                        <w:r>
                          <w:rPr>
                            <w:color w:val="000101"/>
                            <w:spacing w:val="-10"/>
                            <w:sz w:val="16"/>
                          </w:rPr>
                          <w:t> </w:t>
                        </w:r>
                        <w:r>
                          <w:rPr>
                            <w:color w:val="000101"/>
                            <w:sz w:val="16"/>
                          </w:rPr>
                          <w:t>De</w:t>
                        </w:r>
                        <w:r>
                          <w:rPr>
                            <w:color w:val="000101"/>
                            <w:spacing w:val="-10"/>
                            <w:sz w:val="16"/>
                          </w:rPr>
                          <w:t> </w:t>
                        </w:r>
                        <w:r>
                          <w:rPr>
                            <w:color w:val="000101"/>
                            <w:sz w:val="16"/>
                          </w:rPr>
                          <w:t>Guimarães</w:t>
                        </w:r>
                        <w:r>
                          <w:rPr>
                            <w:color w:val="000101"/>
                            <w:spacing w:val="-10"/>
                            <w:sz w:val="16"/>
                          </w:rPr>
                          <w:t> </w:t>
                        </w:r>
                        <w:r>
                          <w:rPr>
                            <w:color w:val="000101"/>
                            <w:sz w:val="16"/>
                          </w:rPr>
                          <w:t>4* Fatima : Cinquentenario 4*</w:t>
                        </w:r>
                      </w:p>
                    </w:txbxContent>
                  </v:textbox>
                  <w10:wrap type="none"/>
                </v:shape>
                <w10:wrap type="none"/>
              </v:group>
            </w:pict>
          </mc:Fallback>
        </mc:AlternateContent>
      </w:r>
      <w:r>
        <w:rPr>
          <w:rFonts w:ascii="Futura PT Heavy"/>
          <w:sz w:val="20"/>
        </w:rPr>
        <mc:AlternateContent>
          <mc:Choice Requires="wps">
            <w:drawing>
              <wp:inline distT="0" distB="0" distL="0" distR="0">
                <wp:extent cx="1556385" cy="531495"/>
                <wp:effectExtent l="0" t="0" r="0" b="1904"/>
                <wp:docPr id="18" name="Group 18"/>
                <wp:cNvGraphicFramePr>
                  <a:graphicFrameLocks/>
                </wp:cNvGraphicFramePr>
                <a:graphic>
                  <a:graphicData uri="http://schemas.microsoft.com/office/word/2010/wordprocessingGroup">
                    <wpg:wgp>
                      <wpg:cNvPr id="18" name="Group 18"/>
                      <wpg:cNvGrpSpPr/>
                      <wpg:grpSpPr>
                        <a:xfrm>
                          <a:off x="0" y="0"/>
                          <a:ext cx="1556385" cy="531495"/>
                          <a:chExt cx="1556385" cy="531495"/>
                        </a:xfrm>
                      </wpg:grpSpPr>
                      <wps:wsp>
                        <wps:cNvPr id="19" name="Graphic 19"/>
                        <wps:cNvSpPr/>
                        <wps:spPr>
                          <a:xfrm>
                            <a:off x="0" y="280243"/>
                            <a:ext cx="521334" cy="251460"/>
                          </a:xfrm>
                          <a:custGeom>
                            <a:avLst/>
                            <a:gdLst/>
                            <a:ahLst/>
                            <a:cxnLst/>
                            <a:rect l="l" t="t" r="r" b="b"/>
                            <a:pathLst>
                              <a:path w="521334" h="251460">
                                <a:moveTo>
                                  <a:pt x="28012" y="139230"/>
                                </a:moveTo>
                                <a:lnTo>
                                  <a:pt x="24329" y="140830"/>
                                </a:lnTo>
                                <a:lnTo>
                                  <a:pt x="21205" y="142100"/>
                                </a:lnTo>
                                <a:lnTo>
                                  <a:pt x="7371" y="157367"/>
                                </a:lnTo>
                                <a:lnTo>
                                  <a:pt x="0" y="184675"/>
                                </a:lnTo>
                                <a:lnTo>
                                  <a:pt x="42" y="185212"/>
                                </a:lnTo>
                                <a:lnTo>
                                  <a:pt x="7955" y="215603"/>
                                </a:lnTo>
                                <a:lnTo>
                                  <a:pt x="40399" y="240629"/>
                                </a:lnTo>
                                <a:lnTo>
                                  <a:pt x="106295" y="250964"/>
                                </a:lnTo>
                                <a:lnTo>
                                  <a:pt x="199936" y="234103"/>
                                </a:lnTo>
                                <a:lnTo>
                                  <a:pt x="226779" y="221804"/>
                                </a:lnTo>
                                <a:lnTo>
                                  <a:pt x="126132" y="221804"/>
                                </a:lnTo>
                                <a:lnTo>
                                  <a:pt x="99284" y="221551"/>
                                </a:lnTo>
                                <a:lnTo>
                                  <a:pt x="60490" y="213145"/>
                                </a:lnTo>
                                <a:lnTo>
                                  <a:pt x="45296" y="202742"/>
                                </a:lnTo>
                                <a:lnTo>
                                  <a:pt x="142858" y="202742"/>
                                </a:lnTo>
                                <a:lnTo>
                                  <a:pt x="168785" y="200166"/>
                                </a:lnTo>
                                <a:lnTo>
                                  <a:pt x="185001" y="192592"/>
                                </a:lnTo>
                                <a:lnTo>
                                  <a:pt x="189845" y="185445"/>
                                </a:lnTo>
                                <a:lnTo>
                                  <a:pt x="32571" y="185445"/>
                                </a:lnTo>
                                <a:lnTo>
                                  <a:pt x="31174" y="182511"/>
                                </a:lnTo>
                                <a:lnTo>
                                  <a:pt x="30069" y="179476"/>
                                </a:lnTo>
                                <a:lnTo>
                                  <a:pt x="29472" y="176428"/>
                                </a:lnTo>
                                <a:lnTo>
                                  <a:pt x="28961" y="163372"/>
                                </a:lnTo>
                                <a:lnTo>
                                  <a:pt x="28920" y="162324"/>
                                </a:lnTo>
                                <a:lnTo>
                                  <a:pt x="30453" y="152447"/>
                                </a:lnTo>
                                <a:lnTo>
                                  <a:pt x="31830" y="145956"/>
                                </a:lnTo>
                                <a:lnTo>
                                  <a:pt x="30829" y="142100"/>
                                </a:lnTo>
                                <a:lnTo>
                                  <a:pt x="30113" y="141322"/>
                                </a:lnTo>
                                <a:lnTo>
                                  <a:pt x="28012" y="139230"/>
                                </a:lnTo>
                                <a:close/>
                              </a:path>
                              <a:path w="521334" h="251460">
                                <a:moveTo>
                                  <a:pt x="483931" y="143052"/>
                                </a:moveTo>
                                <a:lnTo>
                                  <a:pt x="439911" y="143052"/>
                                </a:lnTo>
                                <a:lnTo>
                                  <a:pt x="423129" y="185212"/>
                                </a:lnTo>
                                <a:lnTo>
                                  <a:pt x="423037" y="185445"/>
                                </a:lnTo>
                                <a:lnTo>
                                  <a:pt x="422947" y="185670"/>
                                </a:lnTo>
                                <a:lnTo>
                                  <a:pt x="416156" y="208683"/>
                                </a:lnTo>
                                <a:lnTo>
                                  <a:pt x="416056" y="209861"/>
                                </a:lnTo>
                                <a:lnTo>
                                  <a:pt x="417568" y="220649"/>
                                </a:lnTo>
                                <a:lnTo>
                                  <a:pt x="417694" y="221551"/>
                                </a:lnTo>
                                <a:lnTo>
                                  <a:pt x="417813" y="222400"/>
                                </a:lnTo>
                                <a:lnTo>
                                  <a:pt x="427274" y="233464"/>
                                </a:lnTo>
                                <a:lnTo>
                                  <a:pt x="446793" y="236767"/>
                                </a:lnTo>
                                <a:lnTo>
                                  <a:pt x="474020" y="226240"/>
                                </a:lnTo>
                                <a:lnTo>
                                  <a:pt x="500651" y="209861"/>
                                </a:lnTo>
                                <a:lnTo>
                                  <a:pt x="507705" y="204190"/>
                                </a:lnTo>
                                <a:lnTo>
                                  <a:pt x="476337" y="204190"/>
                                </a:lnTo>
                                <a:lnTo>
                                  <a:pt x="470048" y="203327"/>
                                </a:lnTo>
                                <a:lnTo>
                                  <a:pt x="468494" y="196204"/>
                                </a:lnTo>
                                <a:lnTo>
                                  <a:pt x="470028" y="186842"/>
                                </a:lnTo>
                                <a:lnTo>
                                  <a:pt x="470151" y="186093"/>
                                </a:lnTo>
                                <a:lnTo>
                                  <a:pt x="470220" y="185670"/>
                                </a:lnTo>
                                <a:lnTo>
                                  <a:pt x="472840" y="176428"/>
                                </a:lnTo>
                                <a:lnTo>
                                  <a:pt x="472948" y="176048"/>
                                </a:lnTo>
                                <a:lnTo>
                                  <a:pt x="474366" y="171869"/>
                                </a:lnTo>
                                <a:lnTo>
                                  <a:pt x="483931" y="143052"/>
                                </a:lnTo>
                                <a:close/>
                              </a:path>
                              <a:path w="521334" h="251460">
                                <a:moveTo>
                                  <a:pt x="517315" y="23522"/>
                                </a:moveTo>
                                <a:lnTo>
                                  <a:pt x="386361" y="23522"/>
                                </a:lnTo>
                                <a:lnTo>
                                  <a:pt x="422259" y="23799"/>
                                </a:lnTo>
                                <a:lnTo>
                                  <a:pt x="409307" y="23799"/>
                                </a:lnTo>
                                <a:lnTo>
                                  <a:pt x="424716" y="24492"/>
                                </a:lnTo>
                                <a:lnTo>
                                  <a:pt x="449487" y="26187"/>
                                </a:lnTo>
                                <a:lnTo>
                                  <a:pt x="413583" y="60226"/>
                                </a:lnTo>
                                <a:lnTo>
                                  <a:pt x="370826" y="98893"/>
                                </a:lnTo>
                                <a:lnTo>
                                  <a:pt x="320036" y="143738"/>
                                </a:lnTo>
                                <a:lnTo>
                                  <a:pt x="260203" y="185212"/>
                                </a:lnTo>
                                <a:lnTo>
                                  <a:pt x="207401" y="208683"/>
                                </a:lnTo>
                                <a:lnTo>
                                  <a:pt x="162441" y="219197"/>
                                </a:lnTo>
                                <a:lnTo>
                                  <a:pt x="126132" y="221804"/>
                                </a:lnTo>
                                <a:lnTo>
                                  <a:pt x="226779" y="221804"/>
                                </a:lnTo>
                                <a:lnTo>
                                  <a:pt x="280896" y="197008"/>
                                </a:lnTo>
                                <a:lnTo>
                                  <a:pt x="337807" y="159914"/>
                                </a:lnTo>
                                <a:lnTo>
                                  <a:pt x="359304" y="143052"/>
                                </a:lnTo>
                                <a:lnTo>
                                  <a:pt x="483931" y="143052"/>
                                </a:lnTo>
                                <a:lnTo>
                                  <a:pt x="489757" y="125501"/>
                                </a:lnTo>
                                <a:lnTo>
                                  <a:pt x="375306" y="125501"/>
                                </a:lnTo>
                                <a:lnTo>
                                  <a:pt x="476919" y="39598"/>
                                </a:lnTo>
                                <a:lnTo>
                                  <a:pt x="517052" y="39598"/>
                                </a:lnTo>
                                <a:lnTo>
                                  <a:pt x="518719" y="26695"/>
                                </a:lnTo>
                                <a:lnTo>
                                  <a:pt x="518784" y="26187"/>
                                </a:lnTo>
                                <a:lnTo>
                                  <a:pt x="518201" y="25085"/>
                                </a:lnTo>
                                <a:lnTo>
                                  <a:pt x="517315" y="23522"/>
                                </a:lnTo>
                                <a:close/>
                              </a:path>
                              <a:path w="521334" h="251460">
                                <a:moveTo>
                                  <a:pt x="513028" y="186093"/>
                                </a:moveTo>
                                <a:lnTo>
                                  <a:pt x="504363" y="190004"/>
                                </a:lnTo>
                                <a:lnTo>
                                  <a:pt x="495882" y="195020"/>
                                </a:lnTo>
                                <a:lnTo>
                                  <a:pt x="485744" y="200585"/>
                                </a:lnTo>
                                <a:lnTo>
                                  <a:pt x="476337" y="204190"/>
                                </a:lnTo>
                                <a:lnTo>
                                  <a:pt x="507705" y="204190"/>
                                </a:lnTo>
                                <a:lnTo>
                                  <a:pt x="518384" y="195605"/>
                                </a:lnTo>
                                <a:lnTo>
                                  <a:pt x="520914" y="190572"/>
                                </a:lnTo>
                                <a:lnTo>
                                  <a:pt x="518837" y="186842"/>
                                </a:lnTo>
                                <a:lnTo>
                                  <a:pt x="513028" y="186093"/>
                                </a:lnTo>
                                <a:close/>
                              </a:path>
                              <a:path w="521334" h="251460">
                                <a:moveTo>
                                  <a:pt x="194429" y="15489"/>
                                </a:moveTo>
                                <a:lnTo>
                                  <a:pt x="119944" y="15489"/>
                                </a:lnTo>
                                <a:lnTo>
                                  <a:pt x="146428" y="22885"/>
                                </a:lnTo>
                                <a:lnTo>
                                  <a:pt x="158834" y="41402"/>
                                </a:lnTo>
                                <a:lnTo>
                                  <a:pt x="145505" y="62805"/>
                                </a:lnTo>
                                <a:lnTo>
                                  <a:pt x="114150" y="77771"/>
                                </a:lnTo>
                                <a:lnTo>
                                  <a:pt x="82403" y="86561"/>
                                </a:lnTo>
                                <a:lnTo>
                                  <a:pt x="67902" y="89433"/>
                                </a:lnTo>
                                <a:lnTo>
                                  <a:pt x="94602" y="103075"/>
                                </a:lnTo>
                                <a:lnTo>
                                  <a:pt x="121168" y="123266"/>
                                </a:lnTo>
                                <a:lnTo>
                                  <a:pt x="142906" y="144933"/>
                                </a:lnTo>
                                <a:lnTo>
                                  <a:pt x="155126" y="163004"/>
                                </a:lnTo>
                                <a:lnTo>
                                  <a:pt x="156983" y="174719"/>
                                </a:lnTo>
                                <a:lnTo>
                                  <a:pt x="152448" y="181521"/>
                                </a:lnTo>
                                <a:lnTo>
                                  <a:pt x="144134" y="184675"/>
                                </a:lnTo>
                                <a:lnTo>
                                  <a:pt x="134654" y="185445"/>
                                </a:lnTo>
                                <a:lnTo>
                                  <a:pt x="189845" y="185445"/>
                                </a:lnTo>
                                <a:lnTo>
                                  <a:pt x="193366" y="180250"/>
                                </a:lnTo>
                                <a:lnTo>
                                  <a:pt x="195741" y="163372"/>
                                </a:lnTo>
                                <a:lnTo>
                                  <a:pt x="192563" y="142100"/>
                                </a:lnTo>
                                <a:lnTo>
                                  <a:pt x="192446" y="141322"/>
                                </a:lnTo>
                                <a:lnTo>
                                  <a:pt x="181045" y="119680"/>
                                </a:lnTo>
                                <a:lnTo>
                                  <a:pt x="159259" y="100173"/>
                                </a:lnTo>
                                <a:lnTo>
                                  <a:pt x="124811" y="84531"/>
                                </a:lnTo>
                                <a:lnTo>
                                  <a:pt x="173287" y="72118"/>
                                </a:lnTo>
                                <a:lnTo>
                                  <a:pt x="195880" y="54382"/>
                                </a:lnTo>
                                <a:lnTo>
                                  <a:pt x="202310" y="38487"/>
                                </a:lnTo>
                                <a:lnTo>
                                  <a:pt x="202294" y="31597"/>
                                </a:lnTo>
                                <a:lnTo>
                                  <a:pt x="195503" y="16078"/>
                                </a:lnTo>
                                <a:lnTo>
                                  <a:pt x="194429" y="15489"/>
                                </a:lnTo>
                                <a:close/>
                              </a:path>
                              <a:path w="521334" h="251460">
                                <a:moveTo>
                                  <a:pt x="517052" y="39598"/>
                                </a:moveTo>
                                <a:lnTo>
                                  <a:pt x="476919" y="39598"/>
                                </a:lnTo>
                                <a:lnTo>
                                  <a:pt x="443873" y="125501"/>
                                </a:lnTo>
                                <a:lnTo>
                                  <a:pt x="489757" y="125501"/>
                                </a:lnTo>
                                <a:lnTo>
                                  <a:pt x="516276" y="45605"/>
                                </a:lnTo>
                                <a:lnTo>
                                  <a:pt x="517052" y="39598"/>
                                </a:lnTo>
                                <a:close/>
                              </a:path>
                              <a:path w="521334" h="251460">
                                <a:moveTo>
                                  <a:pt x="314435" y="2171"/>
                                </a:moveTo>
                                <a:lnTo>
                                  <a:pt x="289280" y="2171"/>
                                </a:lnTo>
                                <a:lnTo>
                                  <a:pt x="262886" y="5607"/>
                                </a:lnTo>
                                <a:lnTo>
                                  <a:pt x="238936" y="17848"/>
                                </a:lnTo>
                                <a:lnTo>
                                  <a:pt x="221915" y="44234"/>
                                </a:lnTo>
                                <a:lnTo>
                                  <a:pt x="219884" y="67790"/>
                                </a:lnTo>
                                <a:lnTo>
                                  <a:pt x="227838" y="88225"/>
                                </a:lnTo>
                                <a:lnTo>
                                  <a:pt x="241591" y="103657"/>
                                </a:lnTo>
                                <a:lnTo>
                                  <a:pt x="256955" y="112204"/>
                                </a:lnTo>
                                <a:lnTo>
                                  <a:pt x="266927" y="113345"/>
                                </a:lnTo>
                                <a:lnTo>
                                  <a:pt x="273166" y="110894"/>
                                </a:lnTo>
                                <a:lnTo>
                                  <a:pt x="274100" y="106298"/>
                                </a:lnTo>
                                <a:lnTo>
                                  <a:pt x="258692" y="92507"/>
                                </a:lnTo>
                                <a:lnTo>
                                  <a:pt x="252557" y="79570"/>
                                </a:lnTo>
                                <a:lnTo>
                                  <a:pt x="281796" y="32468"/>
                                </a:lnTo>
                                <a:lnTo>
                                  <a:pt x="342061" y="23522"/>
                                </a:lnTo>
                                <a:lnTo>
                                  <a:pt x="517315" y="23522"/>
                                </a:lnTo>
                                <a:lnTo>
                                  <a:pt x="512757" y="15489"/>
                                </a:lnTo>
                                <a:lnTo>
                                  <a:pt x="512967" y="15489"/>
                                </a:lnTo>
                                <a:lnTo>
                                  <a:pt x="501212" y="10810"/>
                                </a:lnTo>
                                <a:lnTo>
                                  <a:pt x="487561" y="9855"/>
                                </a:lnTo>
                                <a:lnTo>
                                  <a:pt x="457054" y="8654"/>
                                </a:lnTo>
                                <a:lnTo>
                                  <a:pt x="351635" y="3372"/>
                                </a:lnTo>
                                <a:lnTo>
                                  <a:pt x="314435" y="2171"/>
                                </a:lnTo>
                                <a:close/>
                              </a:path>
                              <a:path w="521334" h="251460">
                                <a:moveTo>
                                  <a:pt x="127821" y="0"/>
                                </a:moveTo>
                                <a:lnTo>
                                  <a:pt x="74195" y="5607"/>
                                </a:lnTo>
                                <a:lnTo>
                                  <a:pt x="48639" y="27699"/>
                                </a:lnTo>
                                <a:lnTo>
                                  <a:pt x="52254" y="32680"/>
                                </a:lnTo>
                                <a:lnTo>
                                  <a:pt x="60335" y="32846"/>
                                </a:lnTo>
                                <a:lnTo>
                                  <a:pt x="70176" y="26695"/>
                                </a:lnTo>
                                <a:lnTo>
                                  <a:pt x="90740" y="17372"/>
                                </a:lnTo>
                                <a:lnTo>
                                  <a:pt x="119944" y="15489"/>
                                </a:lnTo>
                                <a:lnTo>
                                  <a:pt x="194429" y="15489"/>
                                </a:lnTo>
                                <a:lnTo>
                                  <a:pt x="177978" y="6459"/>
                                </a:lnTo>
                                <a:lnTo>
                                  <a:pt x="153993" y="1509"/>
                                </a:lnTo>
                                <a:lnTo>
                                  <a:pt x="127821" y="0"/>
                                </a:lnTo>
                                <a:close/>
                              </a:path>
                              <a:path w="521334" h="251460">
                                <a:moveTo>
                                  <a:pt x="386361" y="23522"/>
                                </a:moveTo>
                                <a:lnTo>
                                  <a:pt x="344483" y="23522"/>
                                </a:lnTo>
                                <a:lnTo>
                                  <a:pt x="355075" y="23799"/>
                                </a:lnTo>
                                <a:lnTo>
                                  <a:pt x="386361" y="23522"/>
                                </a:lnTo>
                                <a:close/>
                              </a:path>
                            </a:pathLst>
                          </a:custGeom>
                          <a:solidFill>
                            <a:srgbClr val="F26527"/>
                          </a:solidFill>
                        </wps:spPr>
                        <wps:bodyPr wrap="square" lIns="0" tIns="0" rIns="0" bIns="0" rtlCol="0">
                          <a:prstTxWarp prst="textNoShape">
                            <a:avLst/>
                          </a:prstTxWarp>
                          <a:noAutofit/>
                        </wps:bodyPr>
                      </wps:wsp>
                      <pic:pic>
                        <pic:nvPicPr>
                          <pic:cNvPr id="20" name="Image 20"/>
                          <pic:cNvPicPr/>
                        </pic:nvPicPr>
                        <pic:blipFill>
                          <a:blip r:embed="rId10" cstate="print"/>
                          <a:stretch>
                            <a:fillRect/>
                          </a:stretch>
                        </pic:blipFill>
                        <pic:spPr>
                          <a:xfrm>
                            <a:off x="552467" y="0"/>
                            <a:ext cx="1003477" cy="522825"/>
                          </a:xfrm>
                          <a:prstGeom prst="rect">
                            <a:avLst/>
                          </a:prstGeom>
                        </pic:spPr>
                      </pic:pic>
                    </wpg:wgp>
                  </a:graphicData>
                </a:graphic>
              </wp:inline>
            </w:drawing>
          </mc:Choice>
          <mc:Fallback>
            <w:pict>
              <v:group style="width:122.55pt;height:41.85pt;mso-position-horizontal-relative:char;mso-position-vertical-relative:line" id="docshapegroup18" coordorigin="0,0" coordsize="2451,837">
                <v:shape style="position:absolute;left:0;top:441;width:821;height:396" id="docshape19" coordorigin="0,441" coordsize="821,396" path="m44,661l38,663,33,665,12,689,0,732,0,733,13,781,64,820,167,837,315,810,357,791,199,791,156,790,135,789,115,784,95,777,78,766,76,765,74,763,71,761,225,761,266,757,291,745,299,733,51,733,49,729,47,724,46,719,46,699,46,697,48,681,50,671,49,665,47,664,44,661xm762,667l693,667,666,733,666,733,666,734,655,770,655,772,658,789,658,790,658,792,673,809,704,814,746,798,788,772,800,763,750,763,740,762,738,750,740,736,740,734,741,734,745,719,745,719,747,712,762,667xm815,478l608,478,665,479,645,479,669,480,708,483,651,536,584,597,504,668,410,733,327,770,256,787,199,791,357,791,442,752,532,693,566,667,762,667,771,639,591,639,751,504,814,504,817,483,817,483,816,481,815,478xm808,734l794,741,781,748,765,757,750,763,800,763,816,749,820,741,817,736,808,734xm306,466l189,466,231,477,250,507,229,540,180,564,130,578,107,582,149,604,191,635,225,670,244,698,247,716,240,727,227,732,212,733,299,733,305,725,308,699,303,665,303,664,285,630,251,599,197,574,273,555,308,527,319,502,319,491,308,467,306,466xm814,504l751,504,699,639,771,639,813,513,814,504xm495,445l456,445,414,450,376,469,349,511,346,548,359,580,380,605,405,618,420,620,430,616,432,609,407,587,398,567,396,543,406,519,444,492,495,481,539,478,815,478,807,466,808,466,789,458,768,457,720,455,554,447,495,445xm201,441l152,443,117,450,95,461,82,472,77,485,82,493,95,493,111,483,143,469,189,466,306,466,280,452,243,444,201,441xm608,478l542,478,559,479,608,478xe" filled="true" fillcolor="#f26527" stroked="false">
                  <v:path arrowok="t"/>
                  <v:fill type="solid"/>
                </v:shape>
                <v:shape style="position:absolute;left:870;top:0;width:1581;height:824" type="#_x0000_t75" id="docshape20" stroked="false">
                  <v:imagedata r:id="rId10" o:title=""/>
                </v:shape>
              </v:group>
            </w:pict>
          </mc:Fallback>
        </mc:AlternateContent>
      </w:r>
      <w:r>
        <w:rPr>
          <w:rFonts w:ascii="Futura PT Heavy"/>
          <w:sz w:val="20"/>
        </w:rPr>
      </w:r>
    </w:p>
    <w:p>
      <w:pPr>
        <w:spacing w:line="196" w:lineRule="auto" w:before="231"/>
        <w:ind w:left="3463" w:right="3589" w:firstLine="0"/>
        <w:jc w:val="center"/>
        <w:rPr>
          <w:rFonts w:ascii="Roboto Slab"/>
          <w:sz w:val="24"/>
        </w:rPr>
      </w:pPr>
      <w:r>
        <w:rPr>
          <w:rFonts w:ascii="Roboto Slab"/>
          <w:color w:val="F26527"/>
          <w:sz w:val="24"/>
        </w:rPr>
        <w:t>TOUR</w:t>
      </w:r>
      <w:r>
        <w:rPr>
          <w:rFonts w:ascii="Roboto Slab"/>
          <w:color w:val="F26527"/>
          <w:spacing w:val="-15"/>
          <w:sz w:val="24"/>
        </w:rPr>
        <w:t> </w:t>
      </w:r>
      <w:r>
        <w:rPr>
          <w:rFonts w:ascii="Roboto Slab"/>
          <w:color w:val="F26527"/>
          <w:sz w:val="24"/>
        </w:rPr>
        <w:t>PORTOGALLO</w:t>
      </w:r>
      <w:r>
        <w:rPr>
          <w:rFonts w:ascii="Roboto Slab"/>
          <w:color w:val="F26527"/>
          <w:spacing w:val="-15"/>
          <w:sz w:val="24"/>
        </w:rPr>
        <w:t> </w:t>
      </w:r>
      <w:r>
        <w:rPr>
          <w:rFonts w:ascii="Roboto Slab"/>
          <w:color w:val="F26527"/>
          <w:sz w:val="24"/>
        </w:rPr>
        <w:t>AUTENTICO SPECIALE EPIFANIA</w:t>
      </w:r>
    </w:p>
    <w:p>
      <w:pPr>
        <w:pStyle w:val="BodyText"/>
        <w:spacing w:before="23"/>
        <w:rPr>
          <w:rFonts w:ascii="Roboto Slab"/>
          <w:sz w:val="24"/>
        </w:rPr>
      </w:pPr>
    </w:p>
    <w:p>
      <w:pPr>
        <w:pStyle w:val="BodyText"/>
        <w:ind w:left="720"/>
      </w:pPr>
      <w:r>
        <w:rPr>
          <w:color w:val="F26727"/>
        </w:rPr>
        <w:t>1°</w:t>
      </w:r>
      <w:r>
        <w:rPr>
          <w:color w:val="F26727"/>
          <w:spacing w:val="-3"/>
        </w:rPr>
        <w:t> </w:t>
      </w:r>
      <w:r>
        <w:rPr>
          <w:color w:val="F26727"/>
        </w:rPr>
        <w:t>Giorno</w:t>
      </w:r>
      <w:r>
        <w:rPr>
          <w:color w:val="F26727"/>
          <w:spacing w:val="-2"/>
        </w:rPr>
        <w:t> </w:t>
      </w:r>
      <w:r>
        <w:rPr>
          <w:color w:val="F26727"/>
        </w:rPr>
        <w:t>–</w:t>
      </w:r>
      <w:r>
        <w:rPr>
          <w:color w:val="F26727"/>
          <w:spacing w:val="-3"/>
        </w:rPr>
        <w:t> </w:t>
      </w:r>
      <w:r>
        <w:rPr>
          <w:color w:val="F26727"/>
        </w:rPr>
        <w:t>03</w:t>
      </w:r>
      <w:r>
        <w:rPr>
          <w:color w:val="F26727"/>
          <w:spacing w:val="-2"/>
        </w:rPr>
        <w:t> </w:t>
      </w:r>
      <w:r>
        <w:rPr>
          <w:color w:val="F26727"/>
        </w:rPr>
        <w:t>gennaio:</w:t>
      </w:r>
      <w:r>
        <w:rPr>
          <w:color w:val="F26727"/>
          <w:spacing w:val="-3"/>
        </w:rPr>
        <w:t> </w:t>
      </w:r>
      <w:r>
        <w:rPr>
          <w:color w:val="F26727"/>
        </w:rPr>
        <w:t>ITALIA</w:t>
      </w:r>
      <w:r>
        <w:rPr>
          <w:color w:val="F26727"/>
          <w:spacing w:val="-2"/>
        </w:rPr>
        <w:t> </w:t>
      </w:r>
      <w:r>
        <w:rPr>
          <w:color w:val="F26727"/>
        </w:rPr>
        <w:t>/</w:t>
      </w:r>
      <w:r>
        <w:rPr>
          <w:color w:val="F26727"/>
          <w:spacing w:val="-2"/>
        </w:rPr>
        <w:t> LISBONA</w:t>
      </w:r>
    </w:p>
    <w:p>
      <w:pPr>
        <w:pStyle w:val="BodyText"/>
        <w:spacing w:line="220" w:lineRule="auto" w:before="188"/>
        <w:ind w:left="720" w:right="717"/>
        <w:jc w:val="both"/>
      </w:pPr>
      <w:r>
        <w:rPr>
          <w:color w:val="000101"/>
        </w:rPr>
        <w:t>Partenza</w:t>
      </w:r>
      <w:r>
        <w:rPr>
          <w:color w:val="000101"/>
          <w:spacing w:val="-6"/>
        </w:rPr>
        <w:t> </w:t>
      </w:r>
      <w:r>
        <w:rPr>
          <w:color w:val="000101"/>
        </w:rPr>
        <w:t>dall’Italia</w:t>
      </w:r>
      <w:r>
        <w:rPr>
          <w:color w:val="000101"/>
          <w:spacing w:val="-6"/>
        </w:rPr>
        <w:t> </w:t>
      </w:r>
      <w:r>
        <w:rPr>
          <w:color w:val="000101"/>
        </w:rPr>
        <w:t>con</w:t>
      </w:r>
      <w:r>
        <w:rPr>
          <w:color w:val="000101"/>
          <w:spacing w:val="-6"/>
        </w:rPr>
        <w:t> </w:t>
      </w:r>
      <w:r>
        <w:rPr>
          <w:color w:val="000101"/>
        </w:rPr>
        <w:t>volo</w:t>
      </w:r>
      <w:r>
        <w:rPr>
          <w:color w:val="000101"/>
          <w:spacing w:val="-6"/>
        </w:rPr>
        <w:t> </w:t>
      </w:r>
      <w:r>
        <w:rPr>
          <w:color w:val="000101"/>
        </w:rPr>
        <w:t>diretto.</w:t>
      </w:r>
      <w:r>
        <w:rPr>
          <w:color w:val="000101"/>
          <w:spacing w:val="-6"/>
        </w:rPr>
        <w:t> </w:t>
      </w:r>
      <w:r>
        <w:rPr>
          <w:color w:val="000101"/>
        </w:rPr>
        <w:t>Arrivo</w:t>
      </w:r>
      <w:r>
        <w:rPr>
          <w:color w:val="000101"/>
          <w:spacing w:val="-6"/>
        </w:rPr>
        <w:t> </w:t>
      </w:r>
      <w:r>
        <w:rPr>
          <w:color w:val="000101"/>
        </w:rPr>
        <w:t>a</w:t>
      </w:r>
      <w:r>
        <w:rPr>
          <w:color w:val="000101"/>
          <w:spacing w:val="-6"/>
        </w:rPr>
        <w:t> </w:t>
      </w:r>
      <w:r>
        <w:rPr>
          <w:color w:val="000101"/>
        </w:rPr>
        <w:t>Lisbona</w:t>
      </w:r>
      <w:r>
        <w:rPr>
          <w:color w:val="000101"/>
          <w:spacing w:val="-6"/>
        </w:rPr>
        <w:t> </w:t>
      </w:r>
      <w:r>
        <w:rPr>
          <w:color w:val="000101"/>
        </w:rPr>
        <w:t>e</w:t>
      </w:r>
      <w:r>
        <w:rPr>
          <w:color w:val="000101"/>
          <w:spacing w:val="-6"/>
        </w:rPr>
        <w:t> </w:t>
      </w:r>
      <w:r>
        <w:rPr>
          <w:color w:val="000101"/>
        </w:rPr>
        <w:t>trasferimento</w:t>
      </w:r>
      <w:r>
        <w:rPr>
          <w:color w:val="000101"/>
          <w:spacing w:val="-6"/>
        </w:rPr>
        <w:t> </w:t>
      </w:r>
      <w:r>
        <w:rPr>
          <w:color w:val="000101"/>
        </w:rPr>
        <w:t>autonomo</w:t>
      </w:r>
      <w:r>
        <w:rPr>
          <w:color w:val="000101"/>
          <w:spacing w:val="-6"/>
        </w:rPr>
        <w:t> </w:t>
      </w:r>
      <w:r>
        <w:rPr>
          <w:color w:val="000101"/>
        </w:rPr>
        <w:t>in</w:t>
      </w:r>
      <w:r>
        <w:rPr>
          <w:color w:val="000101"/>
          <w:spacing w:val="-6"/>
        </w:rPr>
        <w:t> </w:t>
      </w:r>
      <w:r>
        <w:rPr>
          <w:color w:val="000101"/>
        </w:rPr>
        <w:t>hotel.</w:t>
      </w:r>
      <w:r>
        <w:rPr>
          <w:color w:val="000101"/>
          <w:spacing w:val="-6"/>
        </w:rPr>
        <w:t> </w:t>
      </w:r>
      <w:r>
        <w:rPr>
          <w:color w:val="000101"/>
        </w:rPr>
        <w:t>Alle</w:t>
      </w:r>
      <w:r>
        <w:rPr>
          <w:color w:val="000101"/>
          <w:spacing w:val="-6"/>
        </w:rPr>
        <w:t> </w:t>
      </w:r>
      <w:r>
        <w:rPr>
          <w:color w:val="000101"/>
        </w:rPr>
        <w:t>19:30</w:t>
      </w:r>
      <w:r>
        <w:rPr>
          <w:color w:val="000101"/>
          <w:spacing w:val="-6"/>
        </w:rPr>
        <w:t> </w:t>
      </w:r>
      <w:r>
        <w:rPr>
          <w:color w:val="000101"/>
        </w:rPr>
        <w:t>incontro</w:t>
      </w:r>
      <w:r>
        <w:rPr>
          <w:color w:val="000101"/>
          <w:spacing w:val="-6"/>
        </w:rPr>
        <w:t> </w:t>
      </w:r>
      <w:r>
        <w:rPr>
          <w:color w:val="000101"/>
        </w:rPr>
        <w:t>con</w:t>
      </w:r>
      <w:r>
        <w:rPr>
          <w:color w:val="000101"/>
          <w:spacing w:val="-6"/>
        </w:rPr>
        <w:t> </w:t>
      </w:r>
      <w:r>
        <w:rPr>
          <w:color w:val="000101"/>
        </w:rPr>
        <w:t>la</w:t>
      </w:r>
      <w:r>
        <w:rPr>
          <w:color w:val="000101"/>
          <w:spacing w:val="-6"/>
        </w:rPr>
        <w:t> </w:t>
      </w:r>
      <w:r>
        <w:rPr>
          <w:color w:val="000101"/>
        </w:rPr>
        <w:t>guida</w:t>
      </w:r>
      <w:r>
        <w:rPr>
          <w:color w:val="000101"/>
          <w:spacing w:val="-6"/>
        </w:rPr>
        <w:t> </w:t>
      </w:r>
      <w:r>
        <w:rPr>
          <w:color w:val="000101"/>
        </w:rPr>
        <w:t>e</w:t>
      </w:r>
      <w:r>
        <w:rPr>
          <w:color w:val="000101"/>
          <w:spacing w:val="-6"/>
        </w:rPr>
        <w:t> </w:t>
      </w:r>
      <w:r>
        <w:rPr>
          <w:color w:val="000101"/>
        </w:rPr>
        <w:t>gli</w:t>
      </w:r>
      <w:r>
        <w:rPr>
          <w:color w:val="000101"/>
          <w:spacing w:val="-6"/>
        </w:rPr>
        <w:t> </w:t>
      </w:r>
      <w:r>
        <w:rPr>
          <w:color w:val="000101"/>
        </w:rPr>
        <w:t>altri</w:t>
      </w:r>
      <w:r>
        <w:rPr>
          <w:color w:val="000101"/>
          <w:spacing w:val="-6"/>
        </w:rPr>
        <w:t> </w:t>
      </w:r>
      <w:r>
        <w:rPr>
          <w:color w:val="000101"/>
        </w:rPr>
        <w:t>partecipanti. Cena e pernottamento</w:t>
      </w:r>
    </w:p>
    <w:p>
      <w:pPr>
        <w:pStyle w:val="BodyText"/>
        <w:spacing w:before="180"/>
        <w:ind w:left="720"/>
      </w:pPr>
      <w:r>
        <w:rPr>
          <w:color w:val="F26727"/>
        </w:rPr>
        <w:t>2°</w:t>
      </w:r>
      <w:r>
        <w:rPr>
          <w:color w:val="F26727"/>
          <w:spacing w:val="-1"/>
        </w:rPr>
        <w:t> </w:t>
      </w:r>
      <w:r>
        <w:rPr>
          <w:color w:val="F26727"/>
        </w:rPr>
        <w:t>Giorno</w:t>
      </w:r>
      <w:r>
        <w:rPr>
          <w:color w:val="F26727"/>
          <w:spacing w:val="-1"/>
        </w:rPr>
        <w:t> </w:t>
      </w:r>
      <w:r>
        <w:rPr>
          <w:color w:val="F26727"/>
        </w:rPr>
        <w:t>–</w:t>
      </w:r>
      <w:r>
        <w:rPr>
          <w:color w:val="F26727"/>
          <w:spacing w:val="-1"/>
        </w:rPr>
        <w:t> </w:t>
      </w:r>
      <w:r>
        <w:rPr>
          <w:color w:val="F26727"/>
        </w:rPr>
        <w:t>04</w:t>
      </w:r>
      <w:r>
        <w:rPr>
          <w:color w:val="F26727"/>
          <w:spacing w:val="-1"/>
        </w:rPr>
        <w:t> </w:t>
      </w:r>
      <w:r>
        <w:rPr>
          <w:color w:val="F26727"/>
        </w:rPr>
        <w:t>gennaio: </w:t>
      </w:r>
      <w:r>
        <w:rPr>
          <w:color w:val="F26727"/>
          <w:spacing w:val="-2"/>
        </w:rPr>
        <w:t>LISBONA</w:t>
      </w:r>
    </w:p>
    <w:p>
      <w:pPr>
        <w:pStyle w:val="BodyText"/>
        <w:spacing w:line="220" w:lineRule="auto" w:before="189"/>
        <w:ind w:left="720" w:right="717"/>
        <w:jc w:val="both"/>
      </w:pPr>
      <w:r>
        <w:rPr>
          <w:color w:val="000101"/>
        </w:rPr>
        <w:t>Prima colazione in hotel. Giornata dedicata alla visita di Lisbona con suoi ampi viali e le piazze, testimonianze di quando fu la capitale di uno dei più grandi imperi del mondo (Brasile, Angola, Mozambico, Goa/India, Macao/Cina, Timor). Visita del quartiere di Belém con la Torre e </w:t>
      </w:r>
      <w:r>
        <w:rPr>
          <w:color w:val="000101"/>
        </w:rPr>
        <w:t>il monumento alle scoperte, il Monastero De Los Jerónimos (visita alla chiesa e chiostro) capolavoro del gotico ‘manuelino’. Visita del parco Eduardo</w:t>
      </w:r>
      <w:r>
        <w:rPr>
          <w:color w:val="000101"/>
          <w:spacing w:val="-1"/>
        </w:rPr>
        <w:t> </w:t>
      </w:r>
      <w:r>
        <w:rPr>
          <w:color w:val="000101"/>
        </w:rPr>
        <w:t>VII</w:t>
      </w:r>
      <w:r>
        <w:rPr>
          <w:color w:val="000101"/>
          <w:spacing w:val="-1"/>
        </w:rPr>
        <w:t> </w:t>
      </w:r>
      <w:r>
        <w:rPr>
          <w:color w:val="000101"/>
        </w:rPr>
        <w:t>passando</w:t>
      </w:r>
      <w:r>
        <w:rPr>
          <w:color w:val="000101"/>
          <w:spacing w:val="-1"/>
        </w:rPr>
        <w:t> </w:t>
      </w:r>
      <w:r>
        <w:rPr>
          <w:color w:val="000101"/>
        </w:rPr>
        <w:t>per</w:t>
      </w:r>
      <w:r>
        <w:rPr>
          <w:color w:val="000101"/>
          <w:spacing w:val="-1"/>
        </w:rPr>
        <w:t> </w:t>
      </w:r>
      <w:r>
        <w:rPr>
          <w:color w:val="000101"/>
        </w:rPr>
        <w:t>il</w:t>
      </w:r>
      <w:r>
        <w:rPr>
          <w:color w:val="000101"/>
          <w:spacing w:val="-1"/>
        </w:rPr>
        <w:t> </w:t>
      </w:r>
      <w:r>
        <w:rPr>
          <w:color w:val="000101"/>
        </w:rPr>
        <w:t>Parlamento.</w:t>
      </w:r>
      <w:r>
        <w:rPr>
          <w:color w:val="000101"/>
          <w:spacing w:val="-1"/>
        </w:rPr>
        <w:t> </w:t>
      </w:r>
      <w:r>
        <w:rPr>
          <w:color w:val="000101"/>
        </w:rPr>
        <w:t>Pranzo</w:t>
      </w:r>
      <w:r>
        <w:rPr>
          <w:color w:val="000101"/>
          <w:spacing w:val="-1"/>
        </w:rPr>
        <w:t> </w:t>
      </w:r>
      <w:r>
        <w:rPr>
          <w:color w:val="000101"/>
        </w:rPr>
        <w:t>libero.</w:t>
      </w:r>
      <w:r>
        <w:rPr>
          <w:color w:val="000101"/>
          <w:spacing w:val="-1"/>
        </w:rPr>
        <w:t> </w:t>
      </w:r>
      <w:r>
        <w:rPr>
          <w:color w:val="000101"/>
        </w:rPr>
        <w:t>Nel</w:t>
      </w:r>
      <w:r>
        <w:rPr>
          <w:color w:val="000101"/>
          <w:spacing w:val="-1"/>
        </w:rPr>
        <w:t> </w:t>
      </w:r>
      <w:r>
        <w:rPr>
          <w:color w:val="000101"/>
        </w:rPr>
        <w:t>pomeriggio</w:t>
      </w:r>
      <w:r>
        <w:rPr>
          <w:color w:val="000101"/>
          <w:spacing w:val="-1"/>
        </w:rPr>
        <w:t> </w:t>
      </w:r>
      <w:r>
        <w:rPr>
          <w:color w:val="000101"/>
        </w:rPr>
        <w:t>visita</w:t>
      </w:r>
      <w:r>
        <w:rPr>
          <w:color w:val="000101"/>
          <w:spacing w:val="-1"/>
        </w:rPr>
        <w:t> </w:t>
      </w:r>
      <w:r>
        <w:rPr>
          <w:color w:val="000101"/>
        </w:rPr>
        <w:t>del</w:t>
      </w:r>
      <w:r>
        <w:rPr>
          <w:color w:val="000101"/>
          <w:spacing w:val="-1"/>
        </w:rPr>
        <w:t> </w:t>
      </w:r>
      <w:r>
        <w:rPr>
          <w:color w:val="000101"/>
        </w:rPr>
        <w:t>centro</w:t>
      </w:r>
      <w:r>
        <w:rPr>
          <w:color w:val="000101"/>
          <w:spacing w:val="-1"/>
        </w:rPr>
        <w:t> </w:t>
      </w:r>
      <w:r>
        <w:rPr>
          <w:color w:val="000101"/>
        </w:rPr>
        <w:t>storico</w:t>
      </w:r>
      <w:r>
        <w:rPr>
          <w:color w:val="000101"/>
          <w:spacing w:val="-1"/>
        </w:rPr>
        <w:t> </w:t>
      </w:r>
      <w:r>
        <w:rPr>
          <w:color w:val="000101"/>
        </w:rPr>
        <w:t>passando</w:t>
      </w:r>
      <w:r>
        <w:rPr>
          <w:color w:val="000101"/>
          <w:spacing w:val="-1"/>
        </w:rPr>
        <w:t> </w:t>
      </w:r>
      <w:r>
        <w:rPr>
          <w:color w:val="000101"/>
        </w:rPr>
        <w:t>attraverso</w:t>
      </w:r>
      <w:r>
        <w:rPr>
          <w:color w:val="000101"/>
          <w:spacing w:val="-1"/>
        </w:rPr>
        <w:t> </w:t>
      </w:r>
      <w:r>
        <w:rPr>
          <w:color w:val="000101"/>
        </w:rPr>
        <w:t>il</w:t>
      </w:r>
      <w:r>
        <w:rPr>
          <w:color w:val="000101"/>
          <w:spacing w:val="-1"/>
        </w:rPr>
        <w:t> </w:t>
      </w:r>
      <w:r>
        <w:rPr>
          <w:color w:val="000101"/>
        </w:rPr>
        <w:t>quartiere</w:t>
      </w:r>
      <w:r>
        <w:rPr>
          <w:color w:val="000101"/>
          <w:spacing w:val="-1"/>
        </w:rPr>
        <w:t> </w:t>
      </w:r>
      <w:r>
        <w:rPr>
          <w:color w:val="000101"/>
        </w:rPr>
        <w:t>Alfama,</w:t>
      </w:r>
      <w:r>
        <w:rPr>
          <w:color w:val="000101"/>
          <w:spacing w:val="-1"/>
        </w:rPr>
        <w:t> </w:t>
      </w:r>
      <w:r>
        <w:rPr>
          <w:color w:val="000101"/>
        </w:rPr>
        <w:t>il</w:t>
      </w:r>
      <w:r>
        <w:rPr>
          <w:color w:val="000101"/>
          <w:spacing w:val="-1"/>
        </w:rPr>
        <w:t> </w:t>
      </w:r>
      <w:r>
        <w:rPr>
          <w:color w:val="000101"/>
        </w:rPr>
        <w:t>più antico della città, visita della Cattedrale del XII secolo e della Chiesa di Santo Antonio costruita sul luogo di nascita del Santo, il quartiere </w:t>
      </w:r>
      <w:r>
        <w:rPr>
          <w:color w:val="000101"/>
          <w:spacing w:val="-2"/>
        </w:rPr>
        <w:t>centrale</w:t>
      </w:r>
      <w:r>
        <w:rPr>
          <w:color w:val="000101"/>
          <w:spacing w:val="-5"/>
        </w:rPr>
        <w:t> </w:t>
      </w:r>
      <w:r>
        <w:rPr>
          <w:color w:val="000101"/>
          <w:spacing w:val="-2"/>
        </w:rPr>
        <w:t>della</w:t>
      </w:r>
      <w:r>
        <w:rPr>
          <w:color w:val="000101"/>
          <w:spacing w:val="-5"/>
        </w:rPr>
        <w:t> </w:t>
      </w:r>
      <w:r>
        <w:rPr>
          <w:color w:val="000101"/>
          <w:spacing w:val="-2"/>
        </w:rPr>
        <w:t>Baixa</w:t>
      </w:r>
      <w:r>
        <w:rPr>
          <w:color w:val="000101"/>
          <w:spacing w:val="-4"/>
        </w:rPr>
        <w:t> </w:t>
      </w:r>
      <w:r>
        <w:rPr>
          <w:color w:val="000101"/>
          <w:spacing w:val="-2"/>
        </w:rPr>
        <w:t>Pombalina</w:t>
      </w:r>
      <w:r>
        <w:rPr>
          <w:color w:val="000101"/>
          <w:spacing w:val="-5"/>
        </w:rPr>
        <w:t> </w:t>
      </w:r>
      <w:r>
        <w:rPr>
          <w:color w:val="000101"/>
          <w:spacing w:val="-2"/>
        </w:rPr>
        <w:t>e</w:t>
      </w:r>
      <w:r>
        <w:rPr>
          <w:color w:val="000101"/>
          <w:spacing w:val="-4"/>
        </w:rPr>
        <w:t> </w:t>
      </w:r>
      <w:r>
        <w:rPr>
          <w:color w:val="000101"/>
          <w:spacing w:val="-2"/>
        </w:rPr>
        <w:t>la</w:t>
      </w:r>
      <w:r>
        <w:rPr>
          <w:color w:val="000101"/>
          <w:spacing w:val="-5"/>
        </w:rPr>
        <w:t> </w:t>
      </w:r>
      <w:r>
        <w:rPr>
          <w:color w:val="000101"/>
          <w:spacing w:val="-2"/>
        </w:rPr>
        <w:t>Praça</w:t>
      </w:r>
      <w:r>
        <w:rPr>
          <w:color w:val="000101"/>
          <w:spacing w:val="-4"/>
        </w:rPr>
        <w:t> </w:t>
      </w:r>
      <w:r>
        <w:rPr>
          <w:color w:val="000101"/>
          <w:spacing w:val="-2"/>
        </w:rPr>
        <w:t>do</w:t>
      </w:r>
      <w:r>
        <w:rPr>
          <w:color w:val="000101"/>
          <w:spacing w:val="-5"/>
        </w:rPr>
        <w:t> </w:t>
      </w:r>
      <w:r>
        <w:rPr>
          <w:color w:val="000101"/>
          <w:spacing w:val="-2"/>
        </w:rPr>
        <w:t>Comercio,</w:t>
      </w:r>
      <w:r>
        <w:rPr>
          <w:color w:val="000101"/>
          <w:spacing w:val="-4"/>
        </w:rPr>
        <w:t> </w:t>
      </w:r>
      <w:r>
        <w:rPr>
          <w:color w:val="000101"/>
          <w:spacing w:val="-2"/>
        </w:rPr>
        <w:t>con</w:t>
      </w:r>
      <w:r>
        <w:rPr>
          <w:color w:val="000101"/>
          <w:spacing w:val="-5"/>
        </w:rPr>
        <w:t> </w:t>
      </w:r>
      <w:r>
        <w:rPr>
          <w:color w:val="000101"/>
          <w:spacing w:val="-2"/>
        </w:rPr>
        <w:t>splendida</w:t>
      </w:r>
      <w:r>
        <w:rPr>
          <w:color w:val="000101"/>
          <w:spacing w:val="-4"/>
        </w:rPr>
        <w:t> </w:t>
      </w:r>
      <w:r>
        <w:rPr>
          <w:color w:val="000101"/>
          <w:spacing w:val="-2"/>
        </w:rPr>
        <w:t>vista</w:t>
      </w:r>
      <w:r>
        <w:rPr>
          <w:color w:val="000101"/>
          <w:spacing w:val="-5"/>
        </w:rPr>
        <w:t> </w:t>
      </w:r>
      <w:r>
        <w:rPr>
          <w:color w:val="000101"/>
          <w:spacing w:val="-2"/>
        </w:rPr>
        <w:t>sulla</w:t>
      </w:r>
      <w:r>
        <w:rPr>
          <w:color w:val="000101"/>
          <w:spacing w:val="-5"/>
        </w:rPr>
        <w:t> </w:t>
      </w:r>
      <w:r>
        <w:rPr>
          <w:color w:val="000101"/>
          <w:spacing w:val="-2"/>
        </w:rPr>
        <w:t>maestosa</w:t>
      </w:r>
      <w:r>
        <w:rPr>
          <w:color w:val="000101"/>
          <w:spacing w:val="-4"/>
        </w:rPr>
        <w:t> </w:t>
      </w:r>
      <w:r>
        <w:rPr>
          <w:color w:val="000101"/>
          <w:spacing w:val="-2"/>
        </w:rPr>
        <w:t>foce</w:t>
      </w:r>
      <w:r>
        <w:rPr>
          <w:color w:val="000101"/>
          <w:spacing w:val="-5"/>
        </w:rPr>
        <w:t> </w:t>
      </w:r>
      <w:r>
        <w:rPr>
          <w:color w:val="000101"/>
          <w:spacing w:val="-2"/>
        </w:rPr>
        <w:t>del</w:t>
      </w:r>
      <w:r>
        <w:rPr>
          <w:color w:val="000101"/>
          <w:spacing w:val="-4"/>
        </w:rPr>
        <w:t> </w:t>
      </w:r>
      <w:r>
        <w:rPr>
          <w:color w:val="000101"/>
          <w:spacing w:val="-2"/>
        </w:rPr>
        <w:t>Tago.</w:t>
      </w:r>
      <w:r>
        <w:rPr>
          <w:color w:val="000101"/>
          <w:spacing w:val="-5"/>
        </w:rPr>
        <w:t> </w:t>
      </w:r>
      <w:r>
        <w:rPr>
          <w:color w:val="000101"/>
          <w:spacing w:val="-2"/>
        </w:rPr>
        <w:t>Rientro</w:t>
      </w:r>
      <w:r>
        <w:rPr>
          <w:color w:val="000101"/>
          <w:spacing w:val="-4"/>
        </w:rPr>
        <w:t> </w:t>
      </w:r>
      <w:r>
        <w:rPr>
          <w:color w:val="000101"/>
          <w:spacing w:val="-2"/>
        </w:rPr>
        <w:t>in</w:t>
      </w:r>
      <w:r>
        <w:rPr>
          <w:color w:val="000101"/>
          <w:spacing w:val="-5"/>
        </w:rPr>
        <w:t> </w:t>
      </w:r>
      <w:r>
        <w:rPr>
          <w:color w:val="000101"/>
          <w:spacing w:val="-2"/>
        </w:rPr>
        <w:t>hotel,</w:t>
      </w:r>
      <w:r>
        <w:rPr>
          <w:color w:val="000101"/>
          <w:spacing w:val="-4"/>
        </w:rPr>
        <w:t> </w:t>
      </w:r>
      <w:r>
        <w:rPr>
          <w:color w:val="000101"/>
          <w:spacing w:val="-2"/>
        </w:rPr>
        <w:t>cena</w:t>
      </w:r>
      <w:r>
        <w:rPr>
          <w:color w:val="000101"/>
          <w:spacing w:val="-5"/>
        </w:rPr>
        <w:t> </w:t>
      </w:r>
      <w:r>
        <w:rPr>
          <w:color w:val="000101"/>
          <w:spacing w:val="-2"/>
        </w:rPr>
        <w:t>e</w:t>
      </w:r>
      <w:r>
        <w:rPr>
          <w:color w:val="000101"/>
          <w:spacing w:val="-4"/>
        </w:rPr>
        <w:t> </w:t>
      </w:r>
      <w:r>
        <w:rPr>
          <w:color w:val="000101"/>
          <w:spacing w:val="-2"/>
        </w:rPr>
        <w:t>pernottamento.</w:t>
      </w:r>
    </w:p>
    <w:p>
      <w:pPr>
        <w:pStyle w:val="BodyText"/>
        <w:spacing w:before="181"/>
        <w:ind w:left="720"/>
      </w:pPr>
      <w:r>
        <w:rPr>
          <w:color w:val="F26727"/>
        </w:rPr>
        <w:t>3°</w:t>
      </w:r>
      <w:r>
        <w:rPr>
          <w:color w:val="F26727"/>
          <w:spacing w:val="-6"/>
        </w:rPr>
        <w:t> </w:t>
      </w:r>
      <w:r>
        <w:rPr>
          <w:color w:val="F26727"/>
        </w:rPr>
        <w:t>Giorno</w:t>
      </w:r>
      <w:r>
        <w:rPr>
          <w:color w:val="F26727"/>
          <w:spacing w:val="-4"/>
        </w:rPr>
        <w:t> </w:t>
      </w:r>
      <w:r>
        <w:rPr>
          <w:color w:val="F26727"/>
        </w:rPr>
        <w:t>–</w:t>
      </w:r>
      <w:r>
        <w:rPr>
          <w:color w:val="F26727"/>
          <w:spacing w:val="-3"/>
        </w:rPr>
        <w:t> </w:t>
      </w:r>
      <w:r>
        <w:rPr>
          <w:color w:val="F26727"/>
        </w:rPr>
        <w:t>05</w:t>
      </w:r>
      <w:r>
        <w:rPr>
          <w:color w:val="F26727"/>
          <w:spacing w:val="-4"/>
        </w:rPr>
        <w:t> </w:t>
      </w:r>
      <w:r>
        <w:rPr>
          <w:color w:val="F26727"/>
        </w:rPr>
        <w:t>gennaio:</w:t>
      </w:r>
      <w:r>
        <w:rPr>
          <w:color w:val="F26727"/>
          <w:spacing w:val="-4"/>
        </w:rPr>
        <w:t> </w:t>
      </w:r>
      <w:r>
        <w:rPr>
          <w:color w:val="F26727"/>
        </w:rPr>
        <w:t>LISBONA</w:t>
      </w:r>
      <w:r>
        <w:rPr>
          <w:color w:val="F26727"/>
          <w:spacing w:val="-3"/>
        </w:rPr>
        <w:t> </w:t>
      </w:r>
      <w:r>
        <w:rPr>
          <w:color w:val="F26727"/>
        </w:rPr>
        <w:t>/</w:t>
      </w:r>
      <w:r>
        <w:rPr>
          <w:color w:val="F26727"/>
          <w:spacing w:val="-4"/>
        </w:rPr>
        <w:t> </w:t>
      </w:r>
      <w:r>
        <w:rPr>
          <w:color w:val="F26727"/>
        </w:rPr>
        <w:t>OBIDOS</w:t>
      </w:r>
      <w:r>
        <w:rPr>
          <w:color w:val="F26727"/>
          <w:spacing w:val="-4"/>
        </w:rPr>
        <w:t> </w:t>
      </w:r>
      <w:r>
        <w:rPr>
          <w:color w:val="F26727"/>
        </w:rPr>
        <w:t>/</w:t>
      </w:r>
      <w:r>
        <w:rPr>
          <w:color w:val="F26727"/>
          <w:spacing w:val="-3"/>
        </w:rPr>
        <w:t> </w:t>
      </w:r>
      <w:r>
        <w:rPr>
          <w:color w:val="F26727"/>
        </w:rPr>
        <w:t>NAZARE</w:t>
      </w:r>
      <w:r>
        <w:rPr>
          <w:color w:val="F26727"/>
          <w:spacing w:val="-4"/>
        </w:rPr>
        <w:t> </w:t>
      </w:r>
      <w:r>
        <w:rPr>
          <w:color w:val="F26727"/>
        </w:rPr>
        <w:t>/</w:t>
      </w:r>
      <w:r>
        <w:rPr>
          <w:color w:val="F26727"/>
          <w:spacing w:val="-4"/>
        </w:rPr>
        <w:t> </w:t>
      </w:r>
      <w:r>
        <w:rPr>
          <w:color w:val="F26727"/>
        </w:rPr>
        <w:t>ALCOBAÇA</w:t>
      </w:r>
      <w:r>
        <w:rPr>
          <w:color w:val="F26727"/>
          <w:spacing w:val="-3"/>
        </w:rPr>
        <w:t> </w:t>
      </w:r>
      <w:r>
        <w:rPr>
          <w:color w:val="F26727"/>
        </w:rPr>
        <w:t>/</w:t>
      </w:r>
      <w:r>
        <w:rPr>
          <w:color w:val="F26727"/>
          <w:spacing w:val="-4"/>
        </w:rPr>
        <w:t> </w:t>
      </w:r>
      <w:r>
        <w:rPr>
          <w:color w:val="F26727"/>
        </w:rPr>
        <w:t>BATALHA</w:t>
      </w:r>
      <w:r>
        <w:rPr>
          <w:color w:val="F26727"/>
          <w:spacing w:val="-4"/>
        </w:rPr>
        <w:t> </w:t>
      </w:r>
      <w:r>
        <w:rPr>
          <w:color w:val="F26727"/>
        </w:rPr>
        <w:t>/</w:t>
      </w:r>
      <w:r>
        <w:rPr>
          <w:color w:val="F26727"/>
          <w:spacing w:val="-3"/>
        </w:rPr>
        <w:t> </w:t>
      </w:r>
      <w:r>
        <w:rPr>
          <w:color w:val="F26727"/>
          <w:spacing w:val="-2"/>
        </w:rPr>
        <w:t>FATIMA</w:t>
      </w:r>
    </w:p>
    <w:p>
      <w:pPr>
        <w:pStyle w:val="BodyText"/>
        <w:spacing w:line="220" w:lineRule="auto" w:before="188"/>
        <w:ind w:left="720" w:right="717"/>
        <w:jc w:val="both"/>
      </w:pPr>
      <w:r>
        <w:rPr>
          <w:color w:val="000101"/>
        </w:rPr>
        <w:t>Prima</w:t>
      </w:r>
      <w:r>
        <w:rPr>
          <w:color w:val="000101"/>
          <w:spacing w:val="-11"/>
        </w:rPr>
        <w:t> </w:t>
      </w:r>
      <w:r>
        <w:rPr>
          <w:color w:val="000101"/>
        </w:rPr>
        <w:t>colazione</w:t>
      </w:r>
      <w:r>
        <w:rPr>
          <w:color w:val="000101"/>
          <w:spacing w:val="-11"/>
        </w:rPr>
        <w:t> </w:t>
      </w:r>
      <w:r>
        <w:rPr>
          <w:color w:val="000101"/>
        </w:rPr>
        <w:t>in</w:t>
      </w:r>
      <w:r>
        <w:rPr>
          <w:color w:val="000101"/>
          <w:spacing w:val="-11"/>
        </w:rPr>
        <w:t> </w:t>
      </w:r>
      <w:r>
        <w:rPr>
          <w:color w:val="000101"/>
        </w:rPr>
        <w:t>hotel</w:t>
      </w:r>
      <w:r>
        <w:rPr>
          <w:color w:val="000101"/>
          <w:spacing w:val="-11"/>
        </w:rPr>
        <w:t> </w:t>
      </w:r>
      <w:r>
        <w:rPr>
          <w:color w:val="000101"/>
        </w:rPr>
        <w:t>e</w:t>
      </w:r>
      <w:r>
        <w:rPr>
          <w:color w:val="000101"/>
          <w:spacing w:val="-10"/>
        </w:rPr>
        <w:t> </w:t>
      </w:r>
      <w:r>
        <w:rPr>
          <w:color w:val="000101"/>
        </w:rPr>
        <w:t>partenza</w:t>
      </w:r>
      <w:r>
        <w:rPr>
          <w:color w:val="000101"/>
          <w:spacing w:val="-11"/>
        </w:rPr>
        <w:t> </w:t>
      </w:r>
      <w:r>
        <w:rPr>
          <w:color w:val="000101"/>
        </w:rPr>
        <w:t>per</w:t>
      </w:r>
      <w:r>
        <w:rPr>
          <w:color w:val="000101"/>
          <w:spacing w:val="-11"/>
        </w:rPr>
        <w:t> </w:t>
      </w:r>
      <w:r>
        <w:rPr>
          <w:color w:val="000101"/>
        </w:rPr>
        <w:t>Óbidos.</w:t>
      </w:r>
      <w:r>
        <w:rPr>
          <w:color w:val="000101"/>
          <w:spacing w:val="-11"/>
        </w:rPr>
        <w:t> </w:t>
      </w:r>
      <w:r>
        <w:rPr>
          <w:color w:val="000101"/>
        </w:rPr>
        <w:t>Visita</w:t>
      </w:r>
      <w:r>
        <w:rPr>
          <w:color w:val="000101"/>
          <w:spacing w:val="-10"/>
        </w:rPr>
        <w:t> </w:t>
      </w:r>
      <w:r>
        <w:rPr>
          <w:color w:val="000101"/>
        </w:rPr>
        <w:t>del</w:t>
      </w:r>
      <w:r>
        <w:rPr>
          <w:color w:val="000101"/>
          <w:spacing w:val="-11"/>
        </w:rPr>
        <w:t> </w:t>
      </w:r>
      <w:r>
        <w:rPr>
          <w:color w:val="000101"/>
        </w:rPr>
        <w:t>borgo</w:t>
      </w:r>
      <w:r>
        <w:rPr>
          <w:color w:val="000101"/>
          <w:spacing w:val="-11"/>
        </w:rPr>
        <w:t> </w:t>
      </w:r>
      <w:r>
        <w:rPr>
          <w:color w:val="000101"/>
        </w:rPr>
        <w:t>medievale</w:t>
      </w:r>
      <w:r>
        <w:rPr>
          <w:color w:val="000101"/>
          <w:spacing w:val="-11"/>
        </w:rPr>
        <w:t> </w:t>
      </w:r>
      <w:r>
        <w:rPr>
          <w:color w:val="000101"/>
        </w:rPr>
        <w:t>con</w:t>
      </w:r>
      <w:r>
        <w:rPr>
          <w:color w:val="000101"/>
          <w:spacing w:val="-10"/>
        </w:rPr>
        <w:t> </w:t>
      </w:r>
      <w:r>
        <w:rPr>
          <w:color w:val="000101"/>
        </w:rPr>
        <w:t>le</w:t>
      </w:r>
      <w:r>
        <w:rPr>
          <w:color w:val="000101"/>
          <w:spacing w:val="-11"/>
        </w:rPr>
        <w:t> </w:t>
      </w:r>
      <w:r>
        <w:rPr>
          <w:color w:val="000101"/>
        </w:rPr>
        <w:t>sue</w:t>
      </w:r>
      <w:r>
        <w:rPr>
          <w:color w:val="000101"/>
          <w:spacing w:val="-11"/>
        </w:rPr>
        <w:t> </w:t>
      </w:r>
      <w:r>
        <w:rPr>
          <w:color w:val="000101"/>
        </w:rPr>
        <w:t>mura</w:t>
      </w:r>
      <w:r>
        <w:rPr>
          <w:color w:val="000101"/>
          <w:spacing w:val="-11"/>
        </w:rPr>
        <w:t> </w:t>
      </w:r>
      <w:r>
        <w:rPr>
          <w:color w:val="000101"/>
        </w:rPr>
        <w:t>ed</w:t>
      </w:r>
      <w:r>
        <w:rPr>
          <w:color w:val="000101"/>
          <w:spacing w:val="-10"/>
        </w:rPr>
        <w:t> </w:t>
      </w:r>
      <w:r>
        <w:rPr>
          <w:color w:val="000101"/>
        </w:rPr>
        <w:t>i</w:t>
      </w:r>
      <w:r>
        <w:rPr>
          <w:color w:val="000101"/>
          <w:spacing w:val="-11"/>
        </w:rPr>
        <w:t> </w:t>
      </w:r>
      <w:r>
        <w:rPr>
          <w:color w:val="000101"/>
        </w:rPr>
        <w:t>suoi</w:t>
      </w:r>
      <w:r>
        <w:rPr>
          <w:color w:val="000101"/>
          <w:spacing w:val="-11"/>
        </w:rPr>
        <w:t> </w:t>
      </w:r>
      <w:r>
        <w:rPr>
          <w:color w:val="000101"/>
        </w:rPr>
        <w:t>vicoli</w:t>
      </w:r>
      <w:r>
        <w:rPr>
          <w:color w:val="000101"/>
          <w:spacing w:val="-11"/>
        </w:rPr>
        <w:t> </w:t>
      </w:r>
      <w:r>
        <w:rPr>
          <w:color w:val="000101"/>
        </w:rPr>
        <w:t>(secolo</w:t>
      </w:r>
      <w:r>
        <w:rPr>
          <w:color w:val="000101"/>
          <w:spacing w:val="-10"/>
        </w:rPr>
        <w:t> </w:t>
      </w:r>
      <w:r>
        <w:rPr>
          <w:color w:val="000101"/>
        </w:rPr>
        <w:t>XII)</w:t>
      </w:r>
      <w:r>
        <w:rPr>
          <w:color w:val="000101"/>
          <w:spacing w:val="-11"/>
        </w:rPr>
        <w:t> </w:t>
      </w:r>
      <w:r>
        <w:rPr>
          <w:color w:val="000101"/>
        </w:rPr>
        <w:t>perfettamente</w:t>
      </w:r>
      <w:r>
        <w:rPr>
          <w:color w:val="000101"/>
          <w:spacing w:val="-11"/>
        </w:rPr>
        <w:t> </w:t>
      </w:r>
      <w:r>
        <w:rPr>
          <w:color w:val="000101"/>
        </w:rPr>
        <w:t>preservati che può considerarsi un museo a cielo aperto. Proseguimento per Nazaré tipico villaggio di pescatori da dove si gode una splendida vista </w:t>
      </w:r>
      <w:r>
        <w:rPr>
          <w:color w:val="000101"/>
          <w:spacing w:val="-2"/>
        </w:rPr>
        <w:t>sull’Atlantico e per Alcobaça, importante monastero cistercense. All’interno della chiesa vedremo gli spettacolari sepolcri dei Romeo e Giulietta </w:t>
      </w:r>
      <w:r>
        <w:rPr>
          <w:color w:val="000101"/>
        </w:rPr>
        <w:t>portoghesi, il Re Pedro I e la sua amante Ines de Castro (nominata regina dopo morta). Proseguimento per Batalha, magnifico monastero del secolo XIV, costruito con una perfetta combinazione di gotico ed arte ‘Manuelino’.Proseguimento per Fatima. Visita di orientamento del Santuario</w:t>
      </w:r>
      <w:r>
        <w:rPr>
          <w:color w:val="000101"/>
          <w:spacing w:val="-8"/>
        </w:rPr>
        <w:t> </w:t>
      </w:r>
      <w:r>
        <w:rPr>
          <w:color w:val="000101"/>
        </w:rPr>
        <w:t>Mariano</w:t>
      </w:r>
      <w:r>
        <w:rPr>
          <w:color w:val="000101"/>
          <w:spacing w:val="-8"/>
        </w:rPr>
        <w:t> </w:t>
      </w:r>
      <w:r>
        <w:rPr>
          <w:color w:val="000101"/>
        </w:rPr>
        <w:t>che</w:t>
      </w:r>
      <w:r>
        <w:rPr>
          <w:color w:val="000101"/>
          <w:spacing w:val="-8"/>
        </w:rPr>
        <w:t> </w:t>
      </w:r>
      <w:r>
        <w:rPr>
          <w:color w:val="000101"/>
        </w:rPr>
        <w:t>richiama</w:t>
      </w:r>
      <w:r>
        <w:rPr>
          <w:color w:val="000101"/>
          <w:spacing w:val="-8"/>
        </w:rPr>
        <w:t> </w:t>
      </w:r>
      <w:r>
        <w:rPr>
          <w:color w:val="000101"/>
        </w:rPr>
        <w:t>milioni</w:t>
      </w:r>
      <w:r>
        <w:rPr>
          <w:color w:val="000101"/>
          <w:spacing w:val="-8"/>
        </w:rPr>
        <w:t> </w:t>
      </w:r>
      <w:r>
        <w:rPr>
          <w:color w:val="000101"/>
        </w:rPr>
        <w:t>di</w:t>
      </w:r>
      <w:r>
        <w:rPr>
          <w:color w:val="000101"/>
          <w:spacing w:val="-8"/>
        </w:rPr>
        <w:t> </w:t>
      </w:r>
      <w:r>
        <w:rPr>
          <w:color w:val="000101"/>
        </w:rPr>
        <w:t>pellegrini</w:t>
      </w:r>
      <w:r>
        <w:rPr>
          <w:color w:val="000101"/>
          <w:spacing w:val="-8"/>
        </w:rPr>
        <w:t> </w:t>
      </w:r>
      <w:r>
        <w:rPr>
          <w:color w:val="000101"/>
        </w:rPr>
        <w:t>da</w:t>
      </w:r>
      <w:r>
        <w:rPr>
          <w:color w:val="000101"/>
          <w:spacing w:val="-8"/>
        </w:rPr>
        <w:t> </w:t>
      </w:r>
      <w:r>
        <w:rPr>
          <w:color w:val="000101"/>
        </w:rPr>
        <w:t>tutto</w:t>
      </w:r>
      <w:r>
        <w:rPr>
          <w:color w:val="000101"/>
          <w:spacing w:val="-8"/>
        </w:rPr>
        <w:t> </w:t>
      </w:r>
      <w:r>
        <w:rPr>
          <w:color w:val="000101"/>
        </w:rPr>
        <w:t>il</w:t>
      </w:r>
      <w:r>
        <w:rPr>
          <w:color w:val="000101"/>
          <w:spacing w:val="-8"/>
        </w:rPr>
        <w:t> </w:t>
      </w:r>
      <w:r>
        <w:rPr>
          <w:color w:val="000101"/>
        </w:rPr>
        <w:t>mondo</w:t>
      </w:r>
      <w:r>
        <w:rPr>
          <w:color w:val="000101"/>
          <w:spacing w:val="-8"/>
        </w:rPr>
        <w:t> </w:t>
      </w:r>
      <w:r>
        <w:rPr>
          <w:color w:val="000101"/>
        </w:rPr>
        <w:t>e</w:t>
      </w:r>
      <w:r>
        <w:rPr>
          <w:color w:val="000101"/>
          <w:spacing w:val="-8"/>
        </w:rPr>
        <w:t> </w:t>
      </w:r>
      <w:r>
        <w:rPr>
          <w:color w:val="000101"/>
        </w:rPr>
        <w:t>che</w:t>
      </w:r>
      <w:r>
        <w:rPr>
          <w:color w:val="000101"/>
          <w:spacing w:val="-8"/>
        </w:rPr>
        <w:t> </w:t>
      </w:r>
      <w:r>
        <w:rPr>
          <w:color w:val="000101"/>
        </w:rPr>
        <w:t>fu</w:t>
      </w:r>
      <w:r>
        <w:rPr>
          <w:color w:val="000101"/>
          <w:spacing w:val="-8"/>
        </w:rPr>
        <w:t> </w:t>
      </w:r>
      <w:r>
        <w:rPr>
          <w:color w:val="000101"/>
        </w:rPr>
        <w:t>costruito</w:t>
      </w:r>
      <w:r>
        <w:rPr>
          <w:color w:val="000101"/>
          <w:spacing w:val="-8"/>
        </w:rPr>
        <w:t> </w:t>
      </w:r>
      <w:r>
        <w:rPr>
          <w:color w:val="000101"/>
        </w:rPr>
        <w:t>dopo</w:t>
      </w:r>
      <w:r>
        <w:rPr>
          <w:color w:val="000101"/>
          <w:spacing w:val="-8"/>
        </w:rPr>
        <w:t> </w:t>
      </w:r>
      <w:r>
        <w:rPr>
          <w:color w:val="000101"/>
        </w:rPr>
        <w:t>le</w:t>
      </w:r>
      <w:r>
        <w:rPr>
          <w:color w:val="000101"/>
          <w:spacing w:val="-8"/>
        </w:rPr>
        <w:t> </w:t>
      </w:r>
      <w:r>
        <w:rPr>
          <w:color w:val="000101"/>
        </w:rPr>
        <w:t>famose</w:t>
      </w:r>
      <w:r>
        <w:rPr>
          <w:color w:val="000101"/>
          <w:spacing w:val="-8"/>
        </w:rPr>
        <w:t> </w:t>
      </w:r>
      <w:r>
        <w:rPr>
          <w:color w:val="000101"/>
        </w:rPr>
        <w:t>apparizioni.</w:t>
      </w:r>
      <w:r>
        <w:rPr>
          <w:color w:val="000101"/>
          <w:spacing w:val="-8"/>
        </w:rPr>
        <w:t> </w:t>
      </w:r>
      <w:r>
        <w:rPr>
          <w:color w:val="000101"/>
        </w:rPr>
        <w:t>Possibilità</w:t>
      </w:r>
      <w:r>
        <w:rPr>
          <w:color w:val="000101"/>
          <w:spacing w:val="-8"/>
        </w:rPr>
        <w:t> </w:t>
      </w:r>
      <w:r>
        <w:rPr>
          <w:color w:val="000101"/>
        </w:rPr>
        <w:t>di</w:t>
      </w:r>
      <w:r>
        <w:rPr>
          <w:color w:val="000101"/>
          <w:spacing w:val="-8"/>
        </w:rPr>
        <w:t> </w:t>
      </w:r>
      <w:r>
        <w:rPr>
          <w:color w:val="000101"/>
        </w:rPr>
        <w:t>assistere</w:t>
      </w:r>
      <w:r>
        <w:rPr>
          <w:color w:val="000101"/>
          <w:spacing w:val="-8"/>
        </w:rPr>
        <w:t> </w:t>
      </w:r>
      <w:r>
        <w:rPr>
          <w:color w:val="000101"/>
        </w:rPr>
        <w:t>alla fiaccolata serale. Sistemazione nelle camere riservate, cena e pernottamento.</w:t>
      </w:r>
    </w:p>
    <w:p>
      <w:pPr>
        <w:pStyle w:val="BodyText"/>
        <w:spacing w:before="182"/>
        <w:ind w:left="720"/>
      </w:pPr>
      <w:r>
        <w:rPr>
          <w:color w:val="F26727"/>
        </w:rPr>
        <w:t>4°</w:t>
      </w:r>
      <w:r>
        <w:rPr>
          <w:color w:val="F26727"/>
          <w:spacing w:val="-6"/>
        </w:rPr>
        <w:t> </w:t>
      </w:r>
      <w:r>
        <w:rPr>
          <w:color w:val="F26727"/>
        </w:rPr>
        <w:t>Giorno</w:t>
      </w:r>
      <w:r>
        <w:rPr>
          <w:color w:val="F26727"/>
          <w:spacing w:val="-4"/>
        </w:rPr>
        <w:t> </w:t>
      </w:r>
      <w:r>
        <w:rPr>
          <w:color w:val="F26727"/>
        </w:rPr>
        <w:t>–</w:t>
      </w:r>
      <w:r>
        <w:rPr>
          <w:color w:val="F26727"/>
          <w:spacing w:val="-4"/>
        </w:rPr>
        <w:t> </w:t>
      </w:r>
      <w:r>
        <w:rPr>
          <w:color w:val="F26727"/>
        </w:rPr>
        <w:t>06</w:t>
      </w:r>
      <w:r>
        <w:rPr>
          <w:color w:val="F26727"/>
          <w:spacing w:val="-4"/>
        </w:rPr>
        <w:t> </w:t>
      </w:r>
      <w:r>
        <w:rPr>
          <w:color w:val="F26727"/>
        </w:rPr>
        <w:t>gennaio:</w:t>
      </w:r>
      <w:r>
        <w:rPr>
          <w:color w:val="F26727"/>
          <w:spacing w:val="-4"/>
        </w:rPr>
        <w:t> </w:t>
      </w:r>
      <w:r>
        <w:rPr>
          <w:color w:val="F26727"/>
        </w:rPr>
        <w:t>FATIMA</w:t>
      </w:r>
      <w:r>
        <w:rPr>
          <w:color w:val="F26727"/>
          <w:spacing w:val="-3"/>
        </w:rPr>
        <w:t> </w:t>
      </w:r>
      <w:r>
        <w:rPr>
          <w:color w:val="F26727"/>
        </w:rPr>
        <w:t>/</w:t>
      </w:r>
      <w:r>
        <w:rPr>
          <w:color w:val="F26727"/>
          <w:spacing w:val="-4"/>
        </w:rPr>
        <w:t> </w:t>
      </w:r>
      <w:r>
        <w:rPr>
          <w:color w:val="F26727"/>
        </w:rPr>
        <w:t>TOMAR</w:t>
      </w:r>
      <w:r>
        <w:rPr>
          <w:color w:val="F26727"/>
          <w:spacing w:val="-4"/>
        </w:rPr>
        <w:t> </w:t>
      </w:r>
      <w:r>
        <w:rPr>
          <w:color w:val="F26727"/>
        </w:rPr>
        <w:t>/</w:t>
      </w:r>
      <w:r>
        <w:rPr>
          <w:color w:val="F26727"/>
          <w:spacing w:val="-4"/>
        </w:rPr>
        <w:t> </w:t>
      </w:r>
      <w:r>
        <w:rPr>
          <w:color w:val="F26727"/>
        </w:rPr>
        <w:t>BRAGA</w:t>
      </w:r>
      <w:r>
        <w:rPr>
          <w:color w:val="F26727"/>
          <w:spacing w:val="-4"/>
        </w:rPr>
        <w:t> </w:t>
      </w:r>
      <w:r>
        <w:rPr>
          <w:color w:val="F26727"/>
        </w:rPr>
        <w:t>/</w:t>
      </w:r>
      <w:r>
        <w:rPr>
          <w:color w:val="F26727"/>
          <w:spacing w:val="-3"/>
        </w:rPr>
        <w:t> </w:t>
      </w:r>
      <w:r>
        <w:rPr>
          <w:color w:val="F26727"/>
          <w:spacing w:val="-2"/>
        </w:rPr>
        <w:t>GUIMARAES</w:t>
      </w:r>
    </w:p>
    <w:p>
      <w:pPr>
        <w:pStyle w:val="BodyText"/>
        <w:spacing w:line="220" w:lineRule="auto" w:before="188"/>
        <w:ind w:left="720" w:right="717"/>
        <w:jc w:val="both"/>
      </w:pPr>
      <w:r>
        <w:rPr>
          <w:color w:val="000101"/>
        </w:rPr>
        <w:t>Prima</w:t>
      </w:r>
      <w:r>
        <w:rPr>
          <w:color w:val="000101"/>
          <w:spacing w:val="-10"/>
        </w:rPr>
        <w:t> </w:t>
      </w:r>
      <w:r>
        <w:rPr>
          <w:color w:val="000101"/>
        </w:rPr>
        <w:t>colazione</w:t>
      </w:r>
      <w:r>
        <w:rPr>
          <w:color w:val="000101"/>
          <w:spacing w:val="-10"/>
        </w:rPr>
        <w:t> </w:t>
      </w:r>
      <w:r>
        <w:rPr>
          <w:color w:val="000101"/>
        </w:rPr>
        <w:t>in</w:t>
      </w:r>
      <w:r>
        <w:rPr>
          <w:color w:val="000101"/>
          <w:spacing w:val="-10"/>
        </w:rPr>
        <w:t> </w:t>
      </w:r>
      <w:r>
        <w:rPr>
          <w:color w:val="000101"/>
        </w:rPr>
        <w:t>hotel</w:t>
      </w:r>
      <w:r>
        <w:rPr>
          <w:color w:val="000101"/>
          <w:spacing w:val="-10"/>
        </w:rPr>
        <w:t> </w:t>
      </w:r>
      <w:r>
        <w:rPr>
          <w:color w:val="000101"/>
        </w:rPr>
        <w:t>e</w:t>
      </w:r>
      <w:r>
        <w:rPr>
          <w:color w:val="000101"/>
          <w:spacing w:val="-10"/>
        </w:rPr>
        <w:t> </w:t>
      </w:r>
      <w:r>
        <w:rPr>
          <w:color w:val="000101"/>
        </w:rPr>
        <w:t>partenza</w:t>
      </w:r>
      <w:r>
        <w:rPr>
          <w:color w:val="000101"/>
          <w:spacing w:val="-10"/>
        </w:rPr>
        <w:t> </w:t>
      </w:r>
      <w:r>
        <w:rPr>
          <w:color w:val="000101"/>
        </w:rPr>
        <w:t>per</w:t>
      </w:r>
      <w:r>
        <w:rPr>
          <w:color w:val="000101"/>
          <w:spacing w:val="-10"/>
        </w:rPr>
        <w:t> </w:t>
      </w:r>
      <w:r>
        <w:rPr>
          <w:color w:val="000101"/>
        </w:rPr>
        <w:t>Tomar.</w:t>
      </w:r>
      <w:r>
        <w:rPr>
          <w:color w:val="000101"/>
          <w:spacing w:val="-10"/>
        </w:rPr>
        <w:t> </w:t>
      </w:r>
      <w:r>
        <w:rPr>
          <w:color w:val="000101"/>
        </w:rPr>
        <w:t>Visita</w:t>
      </w:r>
      <w:r>
        <w:rPr>
          <w:color w:val="000101"/>
          <w:spacing w:val="-10"/>
        </w:rPr>
        <w:t> </w:t>
      </w:r>
      <w:r>
        <w:rPr>
          <w:color w:val="000101"/>
        </w:rPr>
        <w:t>al</w:t>
      </w:r>
      <w:r>
        <w:rPr>
          <w:color w:val="000101"/>
          <w:spacing w:val="-10"/>
        </w:rPr>
        <w:t> </w:t>
      </w:r>
      <w:r>
        <w:rPr>
          <w:color w:val="000101"/>
        </w:rPr>
        <w:t>Convento</w:t>
      </w:r>
      <w:r>
        <w:rPr>
          <w:color w:val="000101"/>
          <w:spacing w:val="-10"/>
        </w:rPr>
        <w:t> </w:t>
      </w:r>
      <w:r>
        <w:rPr>
          <w:color w:val="000101"/>
        </w:rPr>
        <w:t>di</w:t>
      </w:r>
      <w:r>
        <w:rPr>
          <w:color w:val="000101"/>
          <w:spacing w:val="-10"/>
        </w:rPr>
        <w:t> </w:t>
      </w:r>
      <w:r>
        <w:rPr>
          <w:color w:val="000101"/>
        </w:rPr>
        <w:t>Cristo</w:t>
      </w:r>
      <w:r>
        <w:rPr>
          <w:color w:val="000101"/>
          <w:spacing w:val="-10"/>
        </w:rPr>
        <w:t> </w:t>
      </w:r>
      <w:r>
        <w:rPr>
          <w:color w:val="000101"/>
        </w:rPr>
        <w:t>(visita)</w:t>
      </w:r>
      <w:r>
        <w:rPr>
          <w:color w:val="000101"/>
          <w:spacing w:val="-10"/>
        </w:rPr>
        <w:t> </w:t>
      </w:r>
      <w:r>
        <w:rPr>
          <w:color w:val="000101"/>
        </w:rPr>
        <w:t>dentro</w:t>
      </w:r>
      <w:r>
        <w:rPr>
          <w:color w:val="000101"/>
          <w:spacing w:val="-10"/>
        </w:rPr>
        <w:t> </w:t>
      </w:r>
      <w:r>
        <w:rPr>
          <w:color w:val="000101"/>
        </w:rPr>
        <w:t>le</w:t>
      </w:r>
      <w:r>
        <w:rPr>
          <w:color w:val="000101"/>
          <w:spacing w:val="-10"/>
        </w:rPr>
        <w:t> </w:t>
      </w:r>
      <w:r>
        <w:rPr>
          <w:color w:val="000101"/>
        </w:rPr>
        <w:t>mura</w:t>
      </w:r>
      <w:r>
        <w:rPr>
          <w:color w:val="000101"/>
          <w:spacing w:val="-10"/>
        </w:rPr>
        <w:t> </w:t>
      </w:r>
      <w:r>
        <w:rPr>
          <w:color w:val="000101"/>
        </w:rPr>
        <w:t>del</w:t>
      </w:r>
      <w:r>
        <w:rPr>
          <w:color w:val="000101"/>
          <w:spacing w:val="-10"/>
        </w:rPr>
        <w:t> </w:t>
      </w:r>
      <w:r>
        <w:rPr>
          <w:color w:val="000101"/>
        </w:rPr>
        <w:t>Castello</w:t>
      </w:r>
      <w:r>
        <w:rPr>
          <w:color w:val="000101"/>
          <w:spacing w:val="-10"/>
        </w:rPr>
        <w:t> </w:t>
      </w:r>
      <w:r>
        <w:rPr>
          <w:color w:val="000101"/>
        </w:rPr>
        <w:t>Templario.</w:t>
      </w:r>
      <w:r>
        <w:rPr>
          <w:color w:val="000101"/>
          <w:spacing w:val="-10"/>
        </w:rPr>
        <w:t> </w:t>
      </w:r>
      <w:r>
        <w:rPr>
          <w:color w:val="000101"/>
        </w:rPr>
        <w:t>Si</w:t>
      </w:r>
      <w:r>
        <w:rPr>
          <w:color w:val="000101"/>
          <w:spacing w:val="-10"/>
        </w:rPr>
        <w:t> </w:t>
      </w:r>
      <w:r>
        <w:rPr>
          <w:color w:val="000101"/>
        </w:rPr>
        <w:t>può</w:t>
      </w:r>
      <w:r>
        <w:rPr>
          <w:color w:val="000101"/>
          <w:spacing w:val="-10"/>
        </w:rPr>
        <w:t> </w:t>
      </w:r>
      <w:r>
        <w:rPr>
          <w:color w:val="000101"/>
        </w:rPr>
        <w:t>considerare</w:t>
      </w:r>
      <w:r>
        <w:rPr>
          <w:color w:val="000101"/>
          <w:spacing w:val="-10"/>
        </w:rPr>
        <w:t> </w:t>
      </w:r>
      <w:r>
        <w:rPr>
          <w:color w:val="000101"/>
        </w:rPr>
        <w:t>un museo della architettura portoghese, per la presenza di tutti stili architettonici dal XII al XVII secolo. Particolare attenzione alla finestra della Sala Capitolare, considerata la più bella decorazione dell’arte manuelina. Proseguimento per Braga e visita del santuario del BOM JESUS, con la</w:t>
      </w:r>
      <w:r>
        <w:rPr>
          <w:color w:val="000101"/>
          <w:spacing w:val="-3"/>
        </w:rPr>
        <w:t> </w:t>
      </w:r>
      <w:r>
        <w:rPr>
          <w:color w:val="000101"/>
        </w:rPr>
        <w:t>sua</w:t>
      </w:r>
      <w:r>
        <w:rPr>
          <w:color w:val="000101"/>
          <w:spacing w:val="-3"/>
        </w:rPr>
        <w:t> </w:t>
      </w:r>
      <w:r>
        <w:rPr>
          <w:color w:val="000101"/>
        </w:rPr>
        <w:t>spettacolare</w:t>
      </w:r>
      <w:r>
        <w:rPr>
          <w:color w:val="000101"/>
          <w:spacing w:val="-3"/>
        </w:rPr>
        <w:t> </w:t>
      </w:r>
      <w:r>
        <w:rPr>
          <w:color w:val="000101"/>
        </w:rPr>
        <w:t>scalinata</w:t>
      </w:r>
      <w:r>
        <w:rPr>
          <w:color w:val="000101"/>
          <w:spacing w:val="-3"/>
        </w:rPr>
        <w:t> </w:t>
      </w:r>
      <w:r>
        <w:rPr>
          <w:color w:val="000101"/>
        </w:rPr>
        <w:t>barocca</w:t>
      </w:r>
      <w:r>
        <w:rPr>
          <w:color w:val="000101"/>
          <w:spacing w:val="-3"/>
        </w:rPr>
        <w:t> </w:t>
      </w:r>
      <w:r>
        <w:rPr>
          <w:color w:val="000101"/>
        </w:rPr>
        <w:t>e</w:t>
      </w:r>
      <w:r>
        <w:rPr>
          <w:color w:val="000101"/>
          <w:spacing w:val="-3"/>
        </w:rPr>
        <w:t> </w:t>
      </w:r>
      <w:r>
        <w:rPr>
          <w:color w:val="000101"/>
        </w:rPr>
        <w:t>al</w:t>
      </w:r>
      <w:r>
        <w:rPr>
          <w:color w:val="000101"/>
          <w:spacing w:val="-3"/>
        </w:rPr>
        <w:t> </w:t>
      </w:r>
      <w:r>
        <w:rPr>
          <w:color w:val="000101"/>
        </w:rPr>
        <w:t>centro</w:t>
      </w:r>
      <w:r>
        <w:rPr>
          <w:color w:val="000101"/>
          <w:spacing w:val="-3"/>
        </w:rPr>
        <w:t> </w:t>
      </w:r>
      <w:r>
        <w:rPr>
          <w:color w:val="000101"/>
        </w:rPr>
        <w:t>storico</w:t>
      </w:r>
      <w:r>
        <w:rPr>
          <w:color w:val="000101"/>
          <w:spacing w:val="-3"/>
        </w:rPr>
        <w:t> </w:t>
      </w:r>
      <w:r>
        <w:rPr>
          <w:color w:val="000101"/>
        </w:rPr>
        <w:t>l’antica</w:t>
      </w:r>
      <w:r>
        <w:rPr>
          <w:color w:val="000101"/>
          <w:spacing w:val="-3"/>
        </w:rPr>
        <w:t> </w:t>
      </w:r>
      <w:r>
        <w:rPr>
          <w:color w:val="000101"/>
        </w:rPr>
        <w:t>Cattedrale</w:t>
      </w:r>
      <w:r>
        <w:rPr>
          <w:color w:val="000101"/>
          <w:spacing w:val="-3"/>
        </w:rPr>
        <w:t> </w:t>
      </w:r>
      <w:r>
        <w:rPr>
          <w:color w:val="000101"/>
        </w:rPr>
        <w:t>dimostrazione</w:t>
      </w:r>
      <w:r>
        <w:rPr>
          <w:color w:val="000101"/>
          <w:spacing w:val="-3"/>
        </w:rPr>
        <w:t> </w:t>
      </w:r>
      <w:r>
        <w:rPr>
          <w:color w:val="000101"/>
        </w:rPr>
        <w:t>della</w:t>
      </w:r>
      <w:r>
        <w:rPr>
          <w:color w:val="000101"/>
          <w:spacing w:val="-3"/>
        </w:rPr>
        <w:t> </w:t>
      </w:r>
      <w:r>
        <w:rPr>
          <w:color w:val="000101"/>
        </w:rPr>
        <w:t>grande</w:t>
      </w:r>
      <w:r>
        <w:rPr>
          <w:color w:val="000101"/>
          <w:spacing w:val="-3"/>
        </w:rPr>
        <w:t> </w:t>
      </w:r>
      <w:r>
        <w:rPr>
          <w:color w:val="000101"/>
        </w:rPr>
        <w:t>importanza</w:t>
      </w:r>
      <w:r>
        <w:rPr>
          <w:color w:val="000101"/>
          <w:spacing w:val="-3"/>
        </w:rPr>
        <w:t> </w:t>
      </w:r>
      <w:r>
        <w:rPr>
          <w:color w:val="000101"/>
        </w:rPr>
        <w:t>storica</w:t>
      </w:r>
      <w:r>
        <w:rPr>
          <w:color w:val="000101"/>
          <w:spacing w:val="-3"/>
        </w:rPr>
        <w:t> </w:t>
      </w:r>
      <w:r>
        <w:rPr>
          <w:color w:val="000101"/>
        </w:rPr>
        <w:t>di</w:t>
      </w:r>
      <w:r>
        <w:rPr>
          <w:color w:val="000101"/>
          <w:spacing w:val="-3"/>
        </w:rPr>
        <w:t> </w:t>
      </w:r>
      <w:r>
        <w:rPr>
          <w:color w:val="000101"/>
        </w:rPr>
        <w:t>questa</w:t>
      </w:r>
      <w:r>
        <w:rPr>
          <w:color w:val="000101"/>
          <w:spacing w:val="-3"/>
        </w:rPr>
        <w:t> </w:t>
      </w:r>
      <w:r>
        <w:rPr>
          <w:color w:val="000101"/>
        </w:rPr>
        <w:t>diocesi episcopale.</w:t>
      </w:r>
      <w:r>
        <w:rPr>
          <w:color w:val="000101"/>
          <w:spacing w:val="-3"/>
        </w:rPr>
        <w:t> </w:t>
      </w:r>
      <w:r>
        <w:rPr>
          <w:color w:val="000101"/>
        </w:rPr>
        <w:t>Proseguimento</w:t>
      </w:r>
      <w:r>
        <w:rPr>
          <w:color w:val="000101"/>
          <w:spacing w:val="-3"/>
        </w:rPr>
        <w:t> </w:t>
      </w:r>
      <w:r>
        <w:rPr>
          <w:color w:val="000101"/>
        </w:rPr>
        <w:t>per</w:t>
      </w:r>
      <w:r>
        <w:rPr>
          <w:color w:val="000101"/>
          <w:spacing w:val="-3"/>
        </w:rPr>
        <w:t> </w:t>
      </w:r>
      <w:r>
        <w:rPr>
          <w:color w:val="000101"/>
        </w:rPr>
        <w:t>Guimarães,</w:t>
      </w:r>
      <w:r>
        <w:rPr>
          <w:color w:val="000101"/>
          <w:spacing w:val="-3"/>
        </w:rPr>
        <w:t> </w:t>
      </w:r>
      <w:r>
        <w:rPr>
          <w:color w:val="000101"/>
        </w:rPr>
        <w:t>culla</w:t>
      </w:r>
      <w:r>
        <w:rPr>
          <w:color w:val="000101"/>
          <w:spacing w:val="-3"/>
        </w:rPr>
        <w:t> </w:t>
      </w:r>
      <w:r>
        <w:rPr>
          <w:color w:val="000101"/>
        </w:rPr>
        <w:t>della</w:t>
      </w:r>
      <w:r>
        <w:rPr>
          <w:color w:val="000101"/>
          <w:spacing w:val="-3"/>
        </w:rPr>
        <w:t> </w:t>
      </w:r>
      <w:r>
        <w:rPr>
          <w:color w:val="000101"/>
        </w:rPr>
        <w:t>civiltà</w:t>
      </w:r>
      <w:r>
        <w:rPr>
          <w:color w:val="000101"/>
          <w:spacing w:val="-3"/>
        </w:rPr>
        <w:t> </w:t>
      </w:r>
      <w:r>
        <w:rPr>
          <w:color w:val="000101"/>
        </w:rPr>
        <w:t>portoghese.</w:t>
      </w:r>
      <w:r>
        <w:rPr>
          <w:color w:val="000101"/>
          <w:spacing w:val="-3"/>
        </w:rPr>
        <w:t> </w:t>
      </w:r>
      <w:r>
        <w:rPr>
          <w:color w:val="000101"/>
        </w:rPr>
        <w:t>Fu</w:t>
      </w:r>
      <w:r>
        <w:rPr>
          <w:color w:val="000101"/>
          <w:spacing w:val="-3"/>
        </w:rPr>
        <w:t> </w:t>
      </w:r>
      <w:r>
        <w:rPr>
          <w:color w:val="000101"/>
        </w:rPr>
        <w:t>la</w:t>
      </w:r>
      <w:r>
        <w:rPr>
          <w:color w:val="000101"/>
          <w:spacing w:val="-3"/>
        </w:rPr>
        <w:t> </w:t>
      </w:r>
      <w:r>
        <w:rPr>
          <w:color w:val="000101"/>
        </w:rPr>
        <w:t>prima</w:t>
      </w:r>
      <w:r>
        <w:rPr>
          <w:color w:val="000101"/>
          <w:spacing w:val="-3"/>
        </w:rPr>
        <w:t> </w:t>
      </w:r>
      <w:r>
        <w:rPr>
          <w:color w:val="000101"/>
        </w:rPr>
        <w:t>capitale</w:t>
      </w:r>
      <w:r>
        <w:rPr>
          <w:color w:val="000101"/>
          <w:spacing w:val="-3"/>
        </w:rPr>
        <w:t> </w:t>
      </w:r>
      <w:r>
        <w:rPr>
          <w:color w:val="000101"/>
        </w:rPr>
        <w:t>del</w:t>
      </w:r>
      <w:r>
        <w:rPr>
          <w:color w:val="000101"/>
          <w:spacing w:val="-3"/>
        </w:rPr>
        <w:t> </w:t>
      </w:r>
      <w:r>
        <w:rPr>
          <w:color w:val="000101"/>
        </w:rPr>
        <w:t>paese</w:t>
      </w:r>
      <w:r>
        <w:rPr>
          <w:color w:val="000101"/>
          <w:spacing w:val="-3"/>
        </w:rPr>
        <w:t> </w:t>
      </w:r>
      <w:r>
        <w:rPr>
          <w:color w:val="000101"/>
        </w:rPr>
        <w:t>indipendente</w:t>
      </w:r>
      <w:r>
        <w:rPr>
          <w:color w:val="000101"/>
          <w:spacing w:val="-3"/>
        </w:rPr>
        <w:t> </w:t>
      </w:r>
      <w:r>
        <w:rPr>
          <w:color w:val="000101"/>
        </w:rPr>
        <w:t>nel</w:t>
      </w:r>
      <w:r>
        <w:rPr>
          <w:color w:val="000101"/>
          <w:spacing w:val="-3"/>
        </w:rPr>
        <w:t> </w:t>
      </w:r>
      <w:r>
        <w:rPr>
          <w:color w:val="000101"/>
        </w:rPr>
        <w:t>secolo</w:t>
      </w:r>
      <w:r>
        <w:rPr>
          <w:color w:val="000101"/>
          <w:spacing w:val="-3"/>
        </w:rPr>
        <w:t> </w:t>
      </w:r>
      <w:r>
        <w:rPr>
          <w:color w:val="000101"/>
        </w:rPr>
        <w:t>XII.</w:t>
      </w:r>
      <w:r>
        <w:rPr>
          <w:color w:val="000101"/>
          <w:spacing w:val="-3"/>
        </w:rPr>
        <w:t> </w:t>
      </w:r>
      <w:r>
        <w:rPr>
          <w:color w:val="000101"/>
        </w:rPr>
        <w:t>Visita</w:t>
      </w:r>
      <w:r>
        <w:rPr>
          <w:color w:val="000101"/>
          <w:spacing w:val="-3"/>
        </w:rPr>
        <w:t> </w:t>
      </w:r>
      <w:r>
        <w:rPr>
          <w:color w:val="000101"/>
        </w:rPr>
        <w:t>del centro storico, dichiarato dall’UNESCO patrimonio artistico dell’Umanità. Sistemazione nelle camere riservate, cena e pernottamento.</w:t>
      </w:r>
    </w:p>
    <w:p>
      <w:pPr>
        <w:pStyle w:val="BodyText"/>
        <w:spacing w:before="182"/>
        <w:ind w:left="720"/>
      </w:pPr>
      <w:r>
        <w:rPr>
          <w:color w:val="F26727"/>
        </w:rPr>
        <w:t>5°</w:t>
      </w:r>
      <w:r>
        <w:rPr>
          <w:color w:val="F26727"/>
          <w:spacing w:val="-4"/>
        </w:rPr>
        <w:t> </w:t>
      </w:r>
      <w:r>
        <w:rPr>
          <w:color w:val="F26727"/>
        </w:rPr>
        <w:t>Giorno</w:t>
      </w:r>
      <w:r>
        <w:rPr>
          <w:color w:val="F26727"/>
          <w:spacing w:val="-1"/>
        </w:rPr>
        <w:t> </w:t>
      </w:r>
      <w:r>
        <w:rPr>
          <w:color w:val="F26727"/>
        </w:rPr>
        <w:t>–</w:t>
      </w:r>
      <w:r>
        <w:rPr>
          <w:color w:val="F26727"/>
          <w:spacing w:val="-2"/>
        </w:rPr>
        <w:t> </w:t>
      </w:r>
      <w:r>
        <w:rPr>
          <w:color w:val="F26727"/>
        </w:rPr>
        <w:t>07</w:t>
      </w:r>
      <w:r>
        <w:rPr>
          <w:color w:val="F26727"/>
          <w:spacing w:val="-1"/>
        </w:rPr>
        <w:t> </w:t>
      </w:r>
      <w:r>
        <w:rPr>
          <w:color w:val="F26727"/>
        </w:rPr>
        <w:t>gennaio:</w:t>
      </w:r>
      <w:r>
        <w:rPr>
          <w:color w:val="F26727"/>
          <w:spacing w:val="-2"/>
        </w:rPr>
        <w:t> </w:t>
      </w:r>
      <w:r>
        <w:rPr>
          <w:color w:val="F26727"/>
        </w:rPr>
        <w:t>GUIMARAES</w:t>
      </w:r>
      <w:r>
        <w:rPr>
          <w:color w:val="F26727"/>
          <w:spacing w:val="-1"/>
        </w:rPr>
        <w:t> </w:t>
      </w:r>
      <w:r>
        <w:rPr>
          <w:color w:val="F26727"/>
        </w:rPr>
        <w:t>/</w:t>
      </w:r>
      <w:r>
        <w:rPr>
          <w:color w:val="F26727"/>
          <w:spacing w:val="-2"/>
        </w:rPr>
        <w:t> </w:t>
      </w:r>
      <w:r>
        <w:rPr>
          <w:color w:val="F26727"/>
        </w:rPr>
        <w:t>PORTO</w:t>
      </w:r>
      <w:r>
        <w:rPr>
          <w:color w:val="F26727"/>
          <w:spacing w:val="-1"/>
        </w:rPr>
        <w:t> </w:t>
      </w:r>
      <w:r>
        <w:rPr>
          <w:color w:val="F26727"/>
        </w:rPr>
        <w:t>/</w:t>
      </w:r>
      <w:r>
        <w:rPr>
          <w:color w:val="F26727"/>
          <w:spacing w:val="-1"/>
        </w:rPr>
        <w:t> </w:t>
      </w:r>
      <w:r>
        <w:rPr>
          <w:color w:val="F26727"/>
          <w:spacing w:val="-2"/>
        </w:rPr>
        <w:t>COIMBRA</w:t>
      </w:r>
    </w:p>
    <w:p>
      <w:pPr>
        <w:pStyle w:val="BodyText"/>
        <w:spacing w:line="220" w:lineRule="auto" w:before="188"/>
        <w:ind w:left="720" w:right="716"/>
        <w:jc w:val="both"/>
      </w:pPr>
      <w:r>
        <w:rPr>
          <w:color w:val="000101"/>
        </w:rPr>
        <w:t>Prima colazione in hotel e partenza per Porto. Visita guidata della città: il quartiere di Ribeira, dichiarato patrimonio dell’umanità, si distingue per le sue facciate colorate, per il labirinto dei suoi vicoli e la piazza dell’infante Dom Henrique, due rappresentazioni diverse dello spirito della città. Ingresso alla chiesa di San Francisco. Proseguimento per la visita di una cantina dell’omonimo vino, famoso a livello mondiale. Proseguimento per Coimbra, capitale del Paese per oltre cento anni in epoca medievale, visiteremo il centro storico e la famosa università, che rimane ancora la più importante del Paese. Sistemazione nelle camere riservate, cena e pernottamento.</w:t>
      </w:r>
    </w:p>
    <w:p>
      <w:pPr>
        <w:pStyle w:val="BodyText"/>
        <w:spacing w:before="181"/>
        <w:ind w:left="720"/>
      </w:pPr>
      <w:r>
        <w:rPr>
          <w:color w:val="F26727"/>
        </w:rPr>
        <w:t>6°</w:t>
      </w:r>
      <w:r>
        <w:rPr>
          <w:color w:val="F26727"/>
          <w:spacing w:val="-7"/>
        </w:rPr>
        <w:t> </w:t>
      </w:r>
      <w:r>
        <w:rPr>
          <w:color w:val="F26727"/>
        </w:rPr>
        <w:t>Giorno</w:t>
      </w:r>
      <w:r>
        <w:rPr>
          <w:color w:val="F26727"/>
          <w:spacing w:val="-4"/>
        </w:rPr>
        <w:t> </w:t>
      </w:r>
      <w:r>
        <w:rPr>
          <w:color w:val="F26727"/>
        </w:rPr>
        <w:t>–</w:t>
      </w:r>
      <w:r>
        <w:rPr>
          <w:color w:val="F26727"/>
          <w:spacing w:val="-4"/>
        </w:rPr>
        <w:t> </w:t>
      </w:r>
      <w:r>
        <w:rPr>
          <w:color w:val="F26727"/>
        </w:rPr>
        <w:t>08</w:t>
      </w:r>
      <w:r>
        <w:rPr>
          <w:color w:val="F26727"/>
          <w:spacing w:val="-4"/>
        </w:rPr>
        <w:t> </w:t>
      </w:r>
      <w:r>
        <w:rPr>
          <w:color w:val="F26727"/>
        </w:rPr>
        <w:t>gennaio:</w:t>
      </w:r>
      <w:r>
        <w:rPr>
          <w:color w:val="F26727"/>
          <w:spacing w:val="-4"/>
        </w:rPr>
        <w:t> </w:t>
      </w:r>
      <w:r>
        <w:rPr>
          <w:color w:val="F26727"/>
        </w:rPr>
        <w:t>COIMBRA</w:t>
      </w:r>
      <w:r>
        <w:rPr>
          <w:color w:val="F26727"/>
          <w:spacing w:val="-4"/>
        </w:rPr>
        <w:t> </w:t>
      </w:r>
      <w:r>
        <w:rPr>
          <w:color w:val="F26727"/>
        </w:rPr>
        <w:t>/</w:t>
      </w:r>
      <w:r>
        <w:rPr>
          <w:color w:val="F26727"/>
          <w:spacing w:val="-4"/>
        </w:rPr>
        <w:t> </w:t>
      </w:r>
      <w:r>
        <w:rPr>
          <w:color w:val="F26727"/>
        </w:rPr>
        <w:t>CASTELO</w:t>
      </w:r>
      <w:r>
        <w:rPr>
          <w:color w:val="F26727"/>
          <w:spacing w:val="-4"/>
        </w:rPr>
        <w:t> </w:t>
      </w:r>
      <w:r>
        <w:rPr>
          <w:color w:val="F26727"/>
        </w:rPr>
        <w:t>VIDE</w:t>
      </w:r>
      <w:r>
        <w:rPr>
          <w:color w:val="F26727"/>
          <w:spacing w:val="-4"/>
        </w:rPr>
        <w:t> </w:t>
      </w:r>
      <w:r>
        <w:rPr>
          <w:color w:val="F26727"/>
        </w:rPr>
        <w:t>/</w:t>
      </w:r>
      <w:r>
        <w:rPr>
          <w:color w:val="F26727"/>
          <w:spacing w:val="-4"/>
        </w:rPr>
        <w:t> </w:t>
      </w:r>
      <w:r>
        <w:rPr>
          <w:color w:val="F26727"/>
        </w:rPr>
        <w:t>MARVAO</w:t>
      </w:r>
      <w:r>
        <w:rPr>
          <w:color w:val="F26727"/>
          <w:spacing w:val="-4"/>
        </w:rPr>
        <w:t> </w:t>
      </w:r>
      <w:r>
        <w:rPr>
          <w:color w:val="F26727"/>
        </w:rPr>
        <w:t>/</w:t>
      </w:r>
      <w:r>
        <w:rPr>
          <w:color w:val="F26727"/>
          <w:spacing w:val="-4"/>
        </w:rPr>
        <w:t> </w:t>
      </w:r>
      <w:r>
        <w:rPr>
          <w:color w:val="F26727"/>
          <w:spacing w:val="-2"/>
        </w:rPr>
        <w:t>EVORA</w:t>
      </w:r>
    </w:p>
    <w:p>
      <w:pPr>
        <w:pStyle w:val="BodyText"/>
        <w:spacing w:line="220" w:lineRule="auto" w:before="189"/>
        <w:ind w:left="720" w:right="718"/>
        <w:jc w:val="both"/>
      </w:pPr>
      <w:r>
        <w:rPr>
          <w:color w:val="000101"/>
        </w:rPr>
        <w:t>Prima colazione in hotel e partenza per Castelo de Vide dominata dal castello con un’importante comunità ebraica e il suo tipico quartiere Proseguimento per Marvão, uno spettacolare borgo racchiuso all’interno delle proprie mura, che è stato per secoli inespugnabile. La passeggiata per le sue strade caratteristiche è un viaggio indietro nel tempo. Proseguimento per Evora. Arrivo, sistemazione nelle camere riservate, cena e pernottamento.</w:t>
      </w:r>
    </w:p>
    <w:p>
      <w:pPr>
        <w:pStyle w:val="BodyText"/>
        <w:spacing w:before="180"/>
        <w:ind w:left="720"/>
      </w:pPr>
      <w:r>
        <w:rPr>
          <w:color w:val="F26727"/>
        </w:rPr>
        <w:t>7°</w:t>
      </w:r>
      <w:r>
        <w:rPr>
          <w:color w:val="F26727"/>
          <w:spacing w:val="-4"/>
        </w:rPr>
        <w:t> </w:t>
      </w:r>
      <w:r>
        <w:rPr>
          <w:color w:val="F26727"/>
        </w:rPr>
        <w:t>Giorno</w:t>
      </w:r>
      <w:r>
        <w:rPr>
          <w:color w:val="F26727"/>
          <w:spacing w:val="-2"/>
        </w:rPr>
        <w:t> </w:t>
      </w:r>
      <w:r>
        <w:rPr>
          <w:color w:val="F26727"/>
        </w:rPr>
        <w:t>–</w:t>
      </w:r>
      <w:r>
        <w:rPr>
          <w:color w:val="F26727"/>
          <w:spacing w:val="-2"/>
        </w:rPr>
        <w:t> </w:t>
      </w:r>
      <w:r>
        <w:rPr>
          <w:color w:val="F26727"/>
        </w:rPr>
        <w:t>09</w:t>
      </w:r>
      <w:r>
        <w:rPr>
          <w:color w:val="F26727"/>
          <w:spacing w:val="-2"/>
        </w:rPr>
        <w:t> </w:t>
      </w:r>
      <w:r>
        <w:rPr>
          <w:color w:val="F26727"/>
        </w:rPr>
        <w:t>gennaio:</w:t>
      </w:r>
      <w:r>
        <w:rPr>
          <w:color w:val="F26727"/>
          <w:spacing w:val="-1"/>
        </w:rPr>
        <w:t> </w:t>
      </w:r>
      <w:r>
        <w:rPr>
          <w:color w:val="F26727"/>
        </w:rPr>
        <w:t>EVORA</w:t>
      </w:r>
      <w:r>
        <w:rPr>
          <w:color w:val="F26727"/>
          <w:spacing w:val="-2"/>
        </w:rPr>
        <w:t> </w:t>
      </w:r>
      <w:r>
        <w:rPr>
          <w:color w:val="F26727"/>
        </w:rPr>
        <w:t>/</w:t>
      </w:r>
      <w:r>
        <w:rPr>
          <w:color w:val="F26727"/>
          <w:spacing w:val="-2"/>
        </w:rPr>
        <w:t> </w:t>
      </w:r>
      <w:r>
        <w:rPr>
          <w:color w:val="F26727"/>
        </w:rPr>
        <w:t>SINTRA</w:t>
      </w:r>
      <w:r>
        <w:rPr>
          <w:color w:val="F26727"/>
          <w:spacing w:val="-2"/>
        </w:rPr>
        <w:t> </w:t>
      </w:r>
      <w:r>
        <w:rPr>
          <w:color w:val="F26727"/>
        </w:rPr>
        <w:t>/</w:t>
      </w:r>
      <w:r>
        <w:rPr>
          <w:color w:val="F26727"/>
          <w:spacing w:val="-1"/>
        </w:rPr>
        <w:t> </w:t>
      </w:r>
      <w:r>
        <w:rPr>
          <w:color w:val="F26727"/>
        </w:rPr>
        <w:t>CABO</w:t>
      </w:r>
      <w:r>
        <w:rPr>
          <w:color w:val="F26727"/>
          <w:spacing w:val="-2"/>
        </w:rPr>
        <w:t> </w:t>
      </w:r>
      <w:r>
        <w:rPr>
          <w:color w:val="F26727"/>
        </w:rPr>
        <w:t>DA</w:t>
      </w:r>
      <w:r>
        <w:rPr>
          <w:color w:val="F26727"/>
          <w:spacing w:val="-2"/>
        </w:rPr>
        <w:t> </w:t>
      </w:r>
      <w:r>
        <w:rPr>
          <w:color w:val="F26727"/>
        </w:rPr>
        <w:t>ROCA</w:t>
      </w:r>
      <w:r>
        <w:rPr>
          <w:color w:val="F26727"/>
          <w:spacing w:val="-2"/>
        </w:rPr>
        <w:t> </w:t>
      </w:r>
      <w:r>
        <w:rPr>
          <w:color w:val="F26727"/>
        </w:rPr>
        <w:t>/</w:t>
      </w:r>
      <w:r>
        <w:rPr>
          <w:color w:val="F26727"/>
          <w:spacing w:val="-1"/>
        </w:rPr>
        <w:t> </w:t>
      </w:r>
      <w:r>
        <w:rPr>
          <w:color w:val="F26727"/>
          <w:spacing w:val="-2"/>
        </w:rPr>
        <w:t>LISBONA</w:t>
      </w:r>
    </w:p>
    <w:p>
      <w:pPr>
        <w:pStyle w:val="BodyText"/>
        <w:spacing w:line="220" w:lineRule="auto" w:before="189"/>
        <w:ind w:left="720" w:right="716"/>
        <w:jc w:val="both"/>
      </w:pPr>
      <w:r>
        <w:rPr>
          <w:color w:val="000101"/>
        </w:rPr>
        <w:t>Prima colazione in hotel. Visita di Évora (città Patrimonio dell’Umanità) considerata città-museo per le numerose testimonianze della sua lunga storia passando dal Tempio romano, dal Duomo e dalla piazza del Giraldo (testimone delle esecuzioni della Santa-Inquisizione), le strette stradine medievali e la Cappella delle Ossa nella quale è difficile rimanere indifferenti (visita). Al termine della visita proseguimento per</w:t>
      </w:r>
      <w:r>
        <w:rPr>
          <w:color w:val="000101"/>
          <w:spacing w:val="-5"/>
        </w:rPr>
        <w:t> </w:t>
      </w:r>
      <w:r>
        <w:rPr>
          <w:color w:val="000101"/>
        </w:rPr>
        <w:t>la</w:t>
      </w:r>
      <w:r>
        <w:rPr>
          <w:color w:val="000101"/>
          <w:spacing w:val="-5"/>
        </w:rPr>
        <w:t> </w:t>
      </w:r>
      <w:r>
        <w:rPr>
          <w:color w:val="000101"/>
        </w:rPr>
        <w:t>cittadina</w:t>
      </w:r>
      <w:r>
        <w:rPr>
          <w:color w:val="000101"/>
          <w:spacing w:val="-5"/>
        </w:rPr>
        <w:t> </w:t>
      </w:r>
      <w:r>
        <w:rPr>
          <w:color w:val="000101"/>
        </w:rPr>
        <w:t>di</w:t>
      </w:r>
      <w:r>
        <w:rPr>
          <w:color w:val="000101"/>
          <w:spacing w:val="-5"/>
        </w:rPr>
        <w:t> </w:t>
      </w:r>
      <w:r>
        <w:rPr>
          <w:color w:val="000101"/>
        </w:rPr>
        <w:t>Sintra;</w:t>
      </w:r>
      <w:r>
        <w:rPr>
          <w:color w:val="000101"/>
          <w:spacing w:val="-5"/>
        </w:rPr>
        <w:t> </w:t>
      </w:r>
      <w:r>
        <w:rPr>
          <w:color w:val="000101"/>
        </w:rPr>
        <w:t>il</w:t>
      </w:r>
      <w:r>
        <w:rPr>
          <w:color w:val="000101"/>
          <w:spacing w:val="-5"/>
        </w:rPr>
        <w:t> </w:t>
      </w:r>
      <w:r>
        <w:rPr>
          <w:color w:val="000101"/>
        </w:rPr>
        <w:t>borgo</w:t>
      </w:r>
      <w:r>
        <w:rPr>
          <w:color w:val="000101"/>
          <w:spacing w:val="-5"/>
        </w:rPr>
        <w:t> </w:t>
      </w:r>
      <w:r>
        <w:rPr>
          <w:color w:val="000101"/>
        </w:rPr>
        <w:t>preferito</w:t>
      </w:r>
      <w:r>
        <w:rPr>
          <w:color w:val="000101"/>
          <w:spacing w:val="-5"/>
        </w:rPr>
        <w:t> </w:t>
      </w:r>
      <w:r>
        <w:rPr>
          <w:color w:val="000101"/>
        </w:rPr>
        <w:t>dei</w:t>
      </w:r>
      <w:r>
        <w:rPr>
          <w:color w:val="000101"/>
          <w:spacing w:val="-5"/>
        </w:rPr>
        <w:t> </w:t>
      </w:r>
      <w:r>
        <w:rPr>
          <w:color w:val="000101"/>
        </w:rPr>
        <w:t>sovrani</w:t>
      </w:r>
      <w:r>
        <w:rPr>
          <w:color w:val="000101"/>
          <w:spacing w:val="-5"/>
        </w:rPr>
        <w:t> </w:t>
      </w:r>
      <w:r>
        <w:rPr>
          <w:color w:val="000101"/>
        </w:rPr>
        <w:t>portoghesi</w:t>
      </w:r>
      <w:r>
        <w:rPr>
          <w:color w:val="000101"/>
          <w:spacing w:val="-5"/>
        </w:rPr>
        <w:t> </w:t>
      </w:r>
      <w:r>
        <w:rPr>
          <w:color w:val="000101"/>
        </w:rPr>
        <w:t>con</w:t>
      </w:r>
      <w:r>
        <w:rPr>
          <w:color w:val="000101"/>
          <w:spacing w:val="-5"/>
        </w:rPr>
        <w:t> </w:t>
      </w:r>
      <w:r>
        <w:rPr>
          <w:color w:val="000101"/>
        </w:rPr>
        <w:t>il</w:t>
      </w:r>
      <w:r>
        <w:rPr>
          <w:color w:val="000101"/>
          <w:spacing w:val="-5"/>
        </w:rPr>
        <w:t> </w:t>
      </w:r>
      <w:r>
        <w:rPr>
          <w:color w:val="000101"/>
        </w:rPr>
        <w:t>suo</w:t>
      </w:r>
      <w:r>
        <w:rPr>
          <w:color w:val="000101"/>
          <w:spacing w:val="-5"/>
        </w:rPr>
        <w:t> </w:t>
      </w:r>
      <w:r>
        <w:rPr>
          <w:color w:val="000101"/>
        </w:rPr>
        <w:t>importante</w:t>
      </w:r>
      <w:r>
        <w:rPr>
          <w:color w:val="000101"/>
          <w:spacing w:val="-5"/>
        </w:rPr>
        <w:t> </w:t>
      </w:r>
      <w:r>
        <w:rPr>
          <w:color w:val="000101"/>
        </w:rPr>
        <w:t>Palacio</w:t>
      </w:r>
      <w:r>
        <w:rPr>
          <w:color w:val="000101"/>
          <w:spacing w:val="-5"/>
        </w:rPr>
        <w:t> </w:t>
      </w:r>
      <w:r>
        <w:rPr>
          <w:color w:val="000101"/>
        </w:rPr>
        <w:t>Nacional</w:t>
      </w:r>
      <w:r>
        <w:rPr>
          <w:color w:val="000101"/>
          <w:spacing w:val="-5"/>
        </w:rPr>
        <w:t> </w:t>
      </w:r>
      <w:r>
        <w:rPr>
          <w:color w:val="000101"/>
        </w:rPr>
        <w:t>de</w:t>
      </w:r>
      <w:r>
        <w:rPr>
          <w:color w:val="000101"/>
          <w:spacing w:val="-5"/>
        </w:rPr>
        <w:t> </w:t>
      </w:r>
      <w:r>
        <w:rPr>
          <w:color w:val="000101"/>
        </w:rPr>
        <w:t>Vila</w:t>
      </w:r>
      <w:r>
        <w:rPr>
          <w:color w:val="000101"/>
          <w:spacing w:val="-5"/>
        </w:rPr>
        <w:t> </w:t>
      </w:r>
      <w:r>
        <w:rPr>
          <w:color w:val="000101"/>
        </w:rPr>
        <w:t>(visita).</w:t>
      </w:r>
      <w:r>
        <w:rPr>
          <w:color w:val="000101"/>
          <w:spacing w:val="-5"/>
        </w:rPr>
        <w:t> </w:t>
      </w:r>
      <w:r>
        <w:rPr>
          <w:color w:val="000101"/>
        </w:rPr>
        <w:t>Sosta</w:t>
      </w:r>
      <w:r>
        <w:rPr>
          <w:color w:val="000101"/>
          <w:spacing w:val="-5"/>
        </w:rPr>
        <w:t> </w:t>
      </w:r>
      <w:r>
        <w:rPr>
          <w:color w:val="000101"/>
        </w:rPr>
        <w:t>fotografica</w:t>
      </w:r>
      <w:r>
        <w:rPr>
          <w:color w:val="000101"/>
          <w:spacing w:val="-5"/>
        </w:rPr>
        <w:t> </w:t>
      </w:r>
      <w:r>
        <w:rPr>
          <w:color w:val="000101"/>
        </w:rPr>
        <w:t>per catturare</w:t>
      </w:r>
      <w:r>
        <w:rPr>
          <w:color w:val="000101"/>
          <w:spacing w:val="-6"/>
        </w:rPr>
        <w:t> </w:t>
      </w:r>
      <w:r>
        <w:rPr>
          <w:color w:val="000101"/>
        </w:rPr>
        <w:t>bellissime</w:t>
      </w:r>
      <w:r>
        <w:rPr>
          <w:color w:val="000101"/>
          <w:spacing w:val="-6"/>
        </w:rPr>
        <w:t> </w:t>
      </w:r>
      <w:r>
        <w:rPr>
          <w:color w:val="000101"/>
        </w:rPr>
        <w:t>immagini</w:t>
      </w:r>
      <w:r>
        <w:rPr>
          <w:color w:val="000101"/>
          <w:spacing w:val="-6"/>
        </w:rPr>
        <w:t> </w:t>
      </w:r>
      <w:r>
        <w:rPr>
          <w:color w:val="000101"/>
        </w:rPr>
        <w:t>panoramiche</w:t>
      </w:r>
      <w:r>
        <w:rPr>
          <w:color w:val="000101"/>
          <w:spacing w:val="-6"/>
        </w:rPr>
        <w:t> </w:t>
      </w:r>
      <w:r>
        <w:rPr>
          <w:color w:val="000101"/>
        </w:rPr>
        <w:t>dell’Oceano</w:t>
      </w:r>
      <w:r>
        <w:rPr>
          <w:color w:val="000101"/>
          <w:spacing w:val="-6"/>
        </w:rPr>
        <w:t> </w:t>
      </w:r>
      <w:r>
        <w:rPr>
          <w:color w:val="000101"/>
        </w:rPr>
        <w:t>Atlantico</w:t>
      </w:r>
      <w:r>
        <w:rPr>
          <w:color w:val="000101"/>
          <w:spacing w:val="-6"/>
        </w:rPr>
        <w:t> </w:t>
      </w:r>
      <w:r>
        <w:rPr>
          <w:color w:val="000101"/>
        </w:rPr>
        <w:t>da</w:t>
      </w:r>
      <w:r>
        <w:rPr>
          <w:color w:val="000101"/>
          <w:spacing w:val="-6"/>
        </w:rPr>
        <w:t> </w:t>
      </w:r>
      <w:r>
        <w:rPr>
          <w:color w:val="000101"/>
        </w:rPr>
        <w:t>Cabo</w:t>
      </w:r>
      <w:r>
        <w:rPr>
          <w:color w:val="000101"/>
          <w:spacing w:val="-6"/>
        </w:rPr>
        <w:t> </w:t>
      </w:r>
      <w:r>
        <w:rPr>
          <w:color w:val="000101"/>
        </w:rPr>
        <w:t>da</w:t>
      </w:r>
      <w:r>
        <w:rPr>
          <w:color w:val="000101"/>
          <w:spacing w:val="-6"/>
        </w:rPr>
        <w:t> </w:t>
      </w:r>
      <w:r>
        <w:rPr>
          <w:color w:val="000101"/>
        </w:rPr>
        <w:t>Roca;</w:t>
      </w:r>
      <w:r>
        <w:rPr>
          <w:color w:val="000101"/>
          <w:spacing w:val="-6"/>
        </w:rPr>
        <w:t> </w:t>
      </w:r>
      <w:r>
        <w:rPr>
          <w:color w:val="000101"/>
        </w:rPr>
        <w:t>il</w:t>
      </w:r>
      <w:r>
        <w:rPr>
          <w:color w:val="000101"/>
          <w:spacing w:val="-6"/>
        </w:rPr>
        <w:t> </w:t>
      </w:r>
      <w:r>
        <w:rPr>
          <w:color w:val="000101"/>
        </w:rPr>
        <w:t>punto</w:t>
      </w:r>
      <w:r>
        <w:rPr>
          <w:color w:val="000101"/>
          <w:spacing w:val="-6"/>
        </w:rPr>
        <w:t> </w:t>
      </w:r>
      <w:r>
        <w:rPr>
          <w:color w:val="000101"/>
        </w:rPr>
        <w:t>più</w:t>
      </w:r>
      <w:r>
        <w:rPr>
          <w:color w:val="000101"/>
          <w:spacing w:val="-6"/>
        </w:rPr>
        <w:t> </w:t>
      </w:r>
      <w:r>
        <w:rPr>
          <w:color w:val="000101"/>
        </w:rPr>
        <w:t>occidentale</w:t>
      </w:r>
      <w:r>
        <w:rPr>
          <w:color w:val="000101"/>
          <w:spacing w:val="-6"/>
        </w:rPr>
        <w:t> </w:t>
      </w:r>
      <w:r>
        <w:rPr>
          <w:color w:val="000101"/>
        </w:rPr>
        <w:t>dell’Europa</w:t>
      </w:r>
      <w:r>
        <w:rPr>
          <w:color w:val="000101"/>
          <w:spacing w:val="-6"/>
        </w:rPr>
        <w:t> </w:t>
      </w:r>
      <w:r>
        <w:rPr>
          <w:color w:val="000101"/>
        </w:rPr>
        <w:t>continentale.</w:t>
      </w:r>
      <w:r>
        <w:rPr>
          <w:color w:val="000101"/>
          <w:spacing w:val="-6"/>
        </w:rPr>
        <w:t> </w:t>
      </w:r>
      <w:r>
        <w:rPr>
          <w:color w:val="000101"/>
        </w:rPr>
        <w:t>Arrivo</w:t>
      </w:r>
      <w:r>
        <w:rPr>
          <w:color w:val="000101"/>
          <w:spacing w:val="-6"/>
        </w:rPr>
        <w:t> </w:t>
      </w:r>
      <w:r>
        <w:rPr>
          <w:color w:val="000101"/>
        </w:rPr>
        <w:t>a Lisbona, sistemazione nelle camere riservate, cena e pernottamento.</w:t>
      </w:r>
    </w:p>
    <w:p>
      <w:pPr>
        <w:pStyle w:val="BodyText"/>
        <w:spacing w:before="181"/>
        <w:ind w:left="720"/>
      </w:pPr>
      <w:r>
        <w:rPr>
          <w:color w:val="F26727"/>
        </w:rPr>
        <w:t>8°</w:t>
      </w:r>
      <w:r>
        <w:rPr>
          <w:color w:val="F26727"/>
          <w:spacing w:val="-1"/>
        </w:rPr>
        <w:t> </w:t>
      </w:r>
      <w:r>
        <w:rPr>
          <w:color w:val="F26727"/>
        </w:rPr>
        <w:t>Giorno</w:t>
      </w:r>
      <w:r>
        <w:rPr>
          <w:color w:val="F26727"/>
          <w:spacing w:val="-1"/>
        </w:rPr>
        <w:t> </w:t>
      </w:r>
      <w:r>
        <w:rPr>
          <w:color w:val="F26727"/>
        </w:rPr>
        <w:t>– 10</w:t>
      </w:r>
      <w:r>
        <w:rPr>
          <w:color w:val="F26727"/>
          <w:spacing w:val="-1"/>
        </w:rPr>
        <w:t> </w:t>
      </w:r>
      <w:r>
        <w:rPr>
          <w:color w:val="F26727"/>
        </w:rPr>
        <w:t>gennaio: LISBONA</w:t>
      </w:r>
      <w:r>
        <w:rPr>
          <w:color w:val="F26727"/>
          <w:spacing w:val="-1"/>
        </w:rPr>
        <w:t> </w:t>
      </w:r>
      <w:r>
        <w:rPr>
          <w:color w:val="F26727"/>
        </w:rPr>
        <w:t>/ </w:t>
      </w:r>
      <w:r>
        <w:rPr>
          <w:color w:val="F26727"/>
          <w:spacing w:val="-2"/>
        </w:rPr>
        <w:t>ITALIA</w:t>
      </w:r>
    </w:p>
    <w:p>
      <w:pPr>
        <w:pStyle w:val="BodyText"/>
        <w:spacing w:before="176"/>
        <w:ind w:left="720"/>
        <w:jc w:val="both"/>
      </w:pPr>
      <w:r>
        <w:rPr>
          <w:color w:val="000101"/>
        </w:rPr>
        <w:t>Prima</w:t>
      </w:r>
      <w:r>
        <w:rPr>
          <w:color w:val="000101"/>
          <w:spacing w:val="-5"/>
        </w:rPr>
        <w:t> </w:t>
      </w:r>
      <w:r>
        <w:rPr>
          <w:color w:val="000101"/>
        </w:rPr>
        <w:t>colazione</w:t>
      </w:r>
      <w:r>
        <w:rPr>
          <w:color w:val="000101"/>
          <w:spacing w:val="-3"/>
        </w:rPr>
        <w:t> </w:t>
      </w:r>
      <w:r>
        <w:rPr>
          <w:color w:val="000101"/>
        </w:rPr>
        <w:t>in</w:t>
      </w:r>
      <w:r>
        <w:rPr>
          <w:color w:val="000101"/>
          <w:spacing w:val="-2"/>
        </w:rPr>
        <w:t> </w:t>
      </w:r>
      <w:r>
        <w:rPr>
          <w:color w:val="000101"/>
        </w:rPr>
        <w:t>hotel</w:t>
      </w:r>
      <w:r>
        <w:rPr>
          <w:color w:val="000101"/>
          <w:spacing w:val="-3"/>
        </w:rPr>
        <w:t> </w:t>
      </w:r>
      <w:r>
        <w:rPr>
          <w:color w:val="000101"/>
        </w:rPr>
        <w:t>e</w:t>
      </w:r>
      <w:r>
        <w:rPr>
          <w:color w:val="000101"/>
          <w:spacing w:val="-2"/>
        </w:rPr>
        <w:t> </w:t>
      </w:r>
      <w:r>
        <w:rPr>
          <w:color w:val="000101"/>
        </w:rPr>
        <w:t>tempo</w:t>
      </w:r>
      <w:r>
        <w:rPr>
          <w:color w:val="000101"/>
          <w:spacing w:val="-3"/>
        </w:rPr>
        <w:t> </w:t>
      </w:r>
      <w:r>
        <w:rPr>
          <w:color w:val="000101"/>
        </w:rPr>
        <w:t>libero.</w:t>
      </w:r>
      <w:r>
        <w:rPr>
          <w:color w:val="000101"/>
          <w:spacing w:val="-3"/>
        </w:rPr>
        <w:t> </w:t>
      </w:r>
      <w:r>
        <w:rPr>
          <w:color w:val="000101"/>
        </w:rPr>
        <w:t>Trasferimento</w:t>
      </w:r>
      <w:r>
        <w:rPr>
          <w:color w:val="000101"/>
          <w:spacing w:val="-2"/>
        </w:rPr>
        <w:t> </w:t>
      </w:r>
      <w:r>
        <w:rPr>
          <w:color w:val="000101"/>
        </w:rPr>
        <w:t>autonomo</w:t>
      </w:r>
      <w:r>
        <w:rPr>
          <w:color w:val="000101"/>
          <w:spacing w:val="-3"/>
        </w:rPr>
        <w:t> </w:t>
      </w:r>
      <w:r>
        <w:rPr>
          <w:color w:val="000101"/>
        </w:rPr>
        <w:t>in</w:t>
      </w:r>
      <w:r>
        <w:rPr>
          <w:color w:val="000101"/>
          <w:spacing w:val="-2"/>
        </w:rPr>
        <w:t> </w:t>
      </w:r>
      <w:r>
        <w:rPr>
          <w:color w:val="000101"/>
        </w:rPr>
        <w:t>aeroporto</w:t>
      </w:r>
      <w:r>
        <w:rPr>
          <w:color w:val="000101"/>
          <w:spacing w:val="-3"/>
        </w:rPr>
        <w:t> </w:t>
      </w:r>
      <w:r>
        <w:rPr>
          <w:color w:val="000101"/>
        </w:rPr>
        <w:t>in</w:t>
      </w:r>
      <w:r>
        <w:rPr>
          <w:color w:val="000101"/>
          <w:spacing w:val="-3"/>
        </w:rPr>
        <w:t> </w:t>
      </w:r>
      <w:r>
        <w:rPr>
          <w:color w:val="000101"/>
        </w:rPr>
        <w:t>tempo</w:t>
      </w:r>
      <w:r>
        <w:rPr>
          <w:color w:val="000101"/>
          <w:spacing w:val="-2"/>
        </w:rPr>
        <w:t> </w:t>
      </w:r>
      <w:r>
        <w:rPr>
          <w:color w:val="000101"/>
        </w:rPr>
        <w:t>utile</w:t>
      </w:r>
      <w:r>
        <w:rPr>
          <w:color w:val="000101"/>
          <w:spacing w:val="-3"/>
        </w:rPr>
        <w:t> </w:t>
      </w:r>
      <w:r>
        <w:rPr>
          <w:color w:val="000101"/>
        </w:rPr>
        <w:t>per</w:t>
      </w:r>
      <w:r>
        <w:rPr>
          <w:color w:val="000101"/>
          <w:spacing w:val="-2"/>
        </w:rPr>
        <w:t> </w:t>
      </w:r>
      <w:r>
        <w:rPr>
          <w:color w:val="000101"/>
        </w:rPr>
        <w:t>il</w:t>
      </w:r>
      <w:r>
        <w:rPr>
          <w:color w:val="000101"/>
          <w:spacing w:val="-3"/>
        </w:rPr>
        <w:t> </w:t>
      </w:r>
      <w:r>
        <w:rPr>
          <w:color w:val="000101"/>
        </w:rPr>
        <w:t>volo</w:t>
      </w:r>
      <w:r>
        <w:rPr>
          <w:color w:val="000101"/>
          <w:spacing w:val="-3"/>
        </w:rPr>
        <w:t> </w:t>
      </w:r>
      <w:r>
        <w:rPr>
          <w:color w:val="000101"/>
        </w:rPr>
        <w:t>di</w:t>
      </w:r>
      <w:r>
        <w:rPr>
          <w:color w:val="000101"/>
          <w:spacing w:val="-2"/>
        </w:rPr>
        <w:t> </w:t>
      </w:r>
      <w:r>
        <w:rPr>
          <w:color w:val="000101"/>
        </w:rPr>
        <w:t>rientro</w:t>
      </w:r>
      <w:r>
        <w:rPr>
          <w:color w:val="000101"/>
          <w:spacing w:val="-3"/>
        </w:rPr>
        <w:t> </w:t>
      </w:r>
      <w:r>
        <w:rPr>
          <w:color w:val="000101"/>
        </w:rPr>
        <w:t>in</w:t>
      </w:r>
      <w:r>
        <w:rPr>
          <w:color w:val="000101"/>
          <w:spacing w:val="-2"/>
        </w:rPr>
        <w:t> Italia.</w:t>
      </w:r>
    </w:p>
    <w:p>
      <w:pPr>
        <w:pStyle w:val="BodyText"/>
        <w:spacing w:line="220" w:lineRule="auto" w:before="188"/>
        <w:ind w:left="720" w:right="5409"/>
      </w:pPr>
      <w:r>
        <w:rPr>
          <w:color w:val="000101"/>
        </w:rPr>
        <w:t>***</w:t>
      </w:r>
      <w:r>
        <w:rPr>
          <w:color w:val="000101"/>
          <w:spacing w:val="-7"/>
        </w:rPr>
        <w:t> </w:t>
      </w:r>
      <w:r>
        <w:rPr>
          <w:color w:val="000101"/>
        </w:rPr>
        <w:t>l’ordine</w:t>
      </w:r>
      <w:r>
        <w:rPr>
          <w:color w:val="000101"/>
          <w:spacing w:val="-7"/>
        </w:rPr>
        <w:t> </w:t>
      </w:r>
      <w:r>
        <w:rPr>
          <w:color w:val="000101"/>
        </w:rPr>
        <w:t>delle</w:t>
      </w:r>
      <w:r>
        <w:rPr>
          <w:color w:val="000101"/>
          <w:spacing w:val="-7"/>
        </w:rPr>
        <w:t> </w:t>
      </w:r>
      <w:r>
        <w:rPr>
          <w:color w:val="000101"/>
        </w:rPr>
        <w:t>visite</w:t>
      </w:r>
      <w:r>
        <w:rPr>
          <w:color w:val="000101"/>
          <w:spacing w:val="-7"/>
        </w:rPr>
        <w:t> </w:t>
      </w:r>
      <w:r>
        <w:rPr>
          <w:color w:val="000101"/>
        </w:rPr>
        <w:t>potrà</w:t>
      </w:r>
      <w:r>
        <w:rPr>
          <w:color w:val="000101"/>
          <w:spacing w:val="-7"/>
        </w:rPr>
        <w:t> </w:t>
      </w:r>
      <w:r>
        <w:rPr>
          <w:color w:val="000101"/>
        </w:rPr>
        <w:t>essere</w:t>
      </w:r>
      <w:r>
        <w:rPr>
          <w:color w:val="000101"/>
          <w:spacing w:val="-7"/>
        </w:rPr>
        <w:t> </w:t>
      </w:r>
      <w:r>
        <w:rPr>
          <w:color w:val="000101"/>
        </w:rPr>
        <w:t>cambiato</w:t>
      </w:r>
      <w:r>
        <w:rPr>
          <w:color w:val="000101"/>
          <w:spacing w:val="-7"/>
        </w:rPr>
        <w:t> </w:t>
      </w:r>
      <w:r>
        <w:rPr>
          <w:color w:val="000101"/>
        </w:rPr>
        <w:t>per</w:t>
      </w:r>
      <w:r>
        <w:rPr>
          <w:color w:val="000101"/>
          <w:spacing w:val="-7"/>
        </w:rPr>
        <w:t> </w:t>
      </w:r>
      <w:r>
        <w:rPr>
          <w:color w:val="000101"/>
        </w:rPr>
        <w:t>esigenze</w:t>
      </w:r>
      <w:r>
        <w:rPr>
          <w:color w:val="000101"/>
          <w:spacing w:val="-7"/>
        </w:rPr>
        <w:t> </w:t>
      </w:r>
      <w:r>
        <w:rPr>
          <w:color w:val="000101"/>
        </w:rPr>
        <w:t>organizzative senza modificare i contenuti del programma</w:t>
      </w:r>
    </w:p>
    <w:sectPr>
      <w:pgSz w:w="11910" w:h="16840"/>
      <w:pgMar w:top="64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DM Sans 9pt">
    <w:altName w:val="DM Sans 9pt"/>
    <w:charset w:val="0"/>
    <w:family w:val="roman"/>
    <w:pitch w:val="variable"/>
  </w:font>
  <w:font w:name="Futura Bold">
    <w:altName w:val="Futura Bold"/>
    <w:charset w:val="0"/>
    <w:family w:val="swiss"/>
    <w:pitch w:val="variable"/>
  </w:font>
  <w:font w:name="Futura PT ">
    <w:altName w:val="Futura PT "/>
    <w:charset w:val="0"/>
    <w:family w:val="swiss"/>
    <w:pitch w:val="variable"/>
  </w:font>
  <w:font w:name="Futura PT Heavy">
    <w:altName w:val="Futura PT Heavy"/>
    <w:charset w:val="0"/>
    <w:family w:val="swiss"/>
    <w:pitch w:val="variable"/>
  </w:font>
  <w:font w:name="Futura PT Medium">
    <w:altName w:val="Futura PT Medium"/>
    <w:charset w:val="0"/>
    <w:family w:val="swiss"/>
    <w:pitch w:val="variable"/>
  </w:font>
  <w:font w:name="Georgia">
    <w:altName w:val="Georgia"/>
    <w:charset w:val="0"/>
    <w:family w:val="roman"/>
    <w:pitch w:val="variable"/>
  </w:font>
  <w:font w:name="Roboto Slab">
    <w:altName w:val="Roboto Slab"/>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73" w:hanging="360"/>
      </w:pPr>
      <w:rPr>
        <w:rFonts w:hint="default" w:ascii="Futura PT Medium" w:hAnsi="Futura PT Medium" w:eastAsia="Futura PT Medium" w:cs="Futura PT Medium"/>
        <w:b w:val="0"/>
        <w:bCs w:val="0"/>
        <w:i w:val="0"/>
        <w:iCs w:val="0"/>
        <w:color w:val="FFFFFF"/>
        <w:spacing w:val="0"/>
        <w:w w:val="100"/>
        <w:sz w:val="14"/>
        <w:szCs w:val="14"/>
        <w:lang w:val="it-IT" w:eastAsia="en-US" w:bidi="ar-SA"/>
      </w:rPr>
    </w:lvl>
    <w:lvl w:ilvl="1">
      <w:start w:val="0"/>
      <w:numFmt w:val="bullet"/>
      <w:lvlText w:val="•"/>
      <w:lvlJc w:val="left"/>
      <w:pPr>
        <w:ind w:left="1399" w:hanging="360"/>
      </w:pPr>
      <w:rPr>
        <w:rFonts w:hint="default"/>
        <w:lang w:val="it-IT" w:eastAsia="en-US" w:bidi="ar-SA"/>
      </w:rPr>
    </w:lvl>
    <w:lvl w:ilvl="2">
      <w:start w:val="0"/>
      <w:numFmt w:val="bullet"/>
      <w:lvlText w:val="•"/>
      <w:lvlJc w:val="left"/>
      <w:pPr>
        <w:ind w:left="1819" w:hanging="360"/>
      </w:pPr>
      <w:rPr>
        <w:rFonts w:hint="default"/>
        <w:lang w:val="it-IT" w:eastAsia="en-US" w:bidi="ar-SA"/>
      </w:rPr>
    </w:lvl>
    <w:lvl w:ilvl="3">
      <w:start w:val="0"/>
      <w:numFmt w:val="bullet"/>
      <w:lvlText w:val="•"/>
      <w:lvlJc w:val="left"/>
      <w:pPr>
        <w:ind w:left="2238" w:hanging="360"/>
      </w:pPr>
      <w:rPr>
        <w:rFonts w:hint="default"/>
        <w:lang w:val="it-IT" w:eastAsia="en-US" w:bidi="ar-SA"/>
      </w:rPr>
    </w:lvl>
    <w:lvl w:ilvl="4">
      <w:start w:val="0"/>
      <w:numFmt w:val="bullet"/>
      <w:lvlText w:val="•"/>
      <w:lvlJc w:val="left"/>
      <w:pPr>
        <w:ind w:left="2658" w:hanging="360"/>
      </w:pPr>
      <w:rPr>
        <w:rFonts w:hint="default"/>
        <w:lang w:val="it-IT" w:eastAsia="en-US" w:bidi="ar-SA"/>
      </w:rPr>
    </w:lvl>
    <w:lvl w:ilvl="5">
      <w:start w:val="0"/>
      <w:numFmt w:val="bullet"/>
      <w:lvlText w:val="•"/>
      <w:lvlJc w:val="left"/>
      <w:pPr>
        <w:ind w:left="3077" w:hanging="360"/>
      </w:pPr>
      <w:rPr>
        <w:rFonts w:hint="default"/>
        <w:lang w:val="it-IT" w:eastAsia="en-US" w:bidi="ar-SA"/>
      </w:rPr>
    </w:lvl>
    <w:lvl w:ilvl="6">
      <w:start w:val="0"/>
      <w:numFmt w:val="bullet"/>
      <w:lvlText w:val="•"/>
      <w:lvlJc w:val="left"/>
      <w:pPr>
        <w:ind w:left="3497" w:hanging="360"/>
      </w:pPr>
      <w:rPr>
        <w:rFonts w:hint="default"/>
        <w:lang w:val="it-IT" w:eastAsia="en-US" w:bidi="ar-SA"/>
      </w:rPr>
    </w:lvl>
    <w:lvl w:ilvl="7">
      <w:start w:val="0"/>
      <w:numFmt w:val="bullet"/>
      <w:lvlText w:val="•"/>
      <w:lvlJc w:val="left"/>
      <w:pPr>
        <w:ind w:left="3916" w:hanging="360"/>
      </w:pPr>
      <w:rPr>
        <w:rFonts w:hint="default"/>
        <w:lang w:val="it-IT" w:eastAsia="en-US" w:bidi="ar-SA"/>
      </w:rPr>
    </w:lvl>
    <w:lvl w:ilvl="8">
      <w:start w:val="0"/>
      <w:numFmt w:val="bullet"/>
      <w:lvlText w:val="•"/>
      <w:lvlJc w:val="left"/>
      <w:pPr>
        <w:ind w:left="4336" w:hanging="360"/>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DM Sans 9pt" w:hAnsi="DM Sans 9pt" w:eastAsia="DM Sans 9pt" w:cs="DM Sans 9pt"/>
      <w:lang w:val="it-IT" w:eastAsia="en-US" w:bidi="ar-SA"/>
    </w:rPr>
  </w:style>
  <w:style w:styleId="BodyText" w:type="paragraph">
    <w:name w:val="Body Text"/>
    <w:basedOn w:val="Normal"/>
    <w:uiPriority w:val="1"/>
    <w:qFormat/>
    <w:pPr/>
    <w:rPr>
      <w:rFonts w:ascii="DM Sans 9pt" w:hAnsi="DM Sans 9pt" w:eastAsia="DM Sans 9pt" w:cs="DM Sans 9pt"/>
      <w:sz w:val="16"/>
      <w:szCs w:val="16"/>
      <w:lang w:val="it-IT" w:eastAsia="en-US" w:bidi="ar-SA"/>
    </w:rPr>
  </w:style>
  <w:style w:styleId="Title" w:type="paragraph">
    <w:name w:val="Title"/>
    <w:basedOn w:val="Normal"/>
    <w:uiPriority w:val="1"/>
    <w:qFormat/>
    <w:pPr>
      <w:spacing w:line="567" w:lineRule="exact"/>
      <w:ind w:right="114"/>
      <w:jc w:val="center"/>
    </w:pPr>
    <w:rPr>
      <w:rFonts w:ascii="Georgia" w:hAnsi="Georgia" w:eastAsia="Georgia" w:cs="Georgia"/>
      <w:i/>
      <w:iCs/>
      <w:sz w:val="54"/>
      <w:szCs w:val="54"/>
      <w:lang w:val="it-IT" w:eastAsia="en-US" w:bidi="ar-SA"/>
    </w:rPr>
  </w:style>
  <w:style w:styleId="ListParagraph" w:type="paragraph">
    <w:name w:val="List Paragraph"/>
    <w:basedOn w:val="Normal"/>
    <w:uiPriority w:val="1"/>
    <w:qFormat/>
    <w:pPr>
      <w:spacing w:line="168" w:lineRule="exact"/>
      <w:ind w:left="973" w:hanging="360"/>
    </w:pPr>
    <w:rPr>
      <w:rFonts w:ascii="Futura PT Medium" w:hAnsi="Futura PT Medium" w:eastAsia="Futura PT Medium" w:cs="Futura PT Medium"/>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2024-10-04T07:04:53Z</dcterms:created>
  <dcterms:modified xsi:type="dcterms:W3CDTF">2024-10-04T07:04:53Z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2024-07-26T00:00:00Z</vt:filetime>
  </property>
  <property fmtid="{D5CDD505-2E9C-101B-9397-08002B2CF9AE}" pid="3" name="Creator">
    <vt:lpwstr>Adobe InDesign 19.5 (Macintosh)</vt:lpwstr>
  </property>
  <property fmtid="{D5CDD505-2E9C-101B-9397-08002B2CF9AE}" pid="4" name="LastSaved">
    <vt:filetime>2024-10-04T00:00:00Z</vt:filetime>
  </property>
  <property fmtid="{D5CDD505-2E9C-101B-9397-08002B2CF9AE}" pid="5" name="Producer">
    <vt:lpwstr>Adobe PDF Library 17.0</vt:lpwstr>
  </property>
</Properties>
</file>